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EA" w:rsidRDefault="005775EA" w:rsidP="00154240"/>
    <w:p w:rsidR="0049159B" w:rsidRDefault="0049159B" w:rsidP="00154240"/>
    <w:p w:rsidR="00154240" w:rsidRDefault="00786081" w:rsidP="00154240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240" w:rsidRDefault="00154240" w:rsidP="00154240">
      <w:pPr>
        <w:tabs>
          <w:tab w:val="left" w:pos="3780"/>
        </w:tabs>
        <w:jc w:val="both"/>
      </w:pPr>
    </w:p>
    <w:p w:rsidR="00154240" w:rsidRDefault="00154240" w:rsidP="00154240">
      <w:pPr>
        <w:tabs>
          <w:tab w:val="left" w:pos="3780"/>
        </w:tabs>
        <w:jc w:val="both"/>
      </w:pPr>
    </w:p>
    <w:p w:rsidR="00154240" w:rsidRDefault="00154240" w:rsidP="00154240">
      <w:pPr>
        <w:tabs>
          <w:tab w:val="left" w:pos="3780"/>
        </w:tabs>
        <w:jc w:val="both"/>
      </w:pPr>
    </w:p>
    <w:p w:rsidR="00154240" w:rsidRDefault="00154240" w:rsidP="00154240">
      <w:pPr>
        <w:ind w:right="18"/>
        <w:rPr>
          <w:rFonts w:cs="Arial"/>
          <w:b/>
          <w:sz w:val="18"/>
          <w:szCs w:val="18"/>
        </w:rPr>
      </w:pPr>
    </w:p>
    <w:p w:rsidR="00154240" w:rsidRDefault="00154240" w:rsidP="00154240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154240" w:rsidRDefault="00154240" w:rsidP="00154240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Нефтеюганский </w:t>
      </w:r>
      <w:r w:rsidR="00BD078D">
        <w:rPr>
          <w:b/>
          <w:sz w:val="25"/>
          <w:szCs w:val="25"/>
        </w:rPr>
        <w:t xml:space="preserve">муниципальный </w:t>
      </w:r>
      <w:r>
        <w:rPr>
          <w:b/>
          <w:sz w:val="25"/>
          <w:szCs w:val="25"/>
        </w:rPr>
        <w:t>район</w:t>
      </w:r>
    </w:p>
    <w:p w:rsidR="00154240" w:rsidRDefault="00154240" w:rsidP="00154240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154240" w:rsidRDefault="00154240" w:rsidP="00154240">
      <w:pPr>
        <w:ind w:right="18"/>
        <w:jc w:val="center"/>
      </w:pPr>
    </w:p>
    <w:p w:rsidR="006739BB" w:rsidRDefault="00154240" w:rsidP="00154240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:rsidR="00154240" w:rsidRDefault="00154240" w:rsidP="00154240">
      <w:pPr>
        <w:ind w:right="18"/>
        <w:jc w:val="center"/>
        <w:rPr>
          <w:sz w:val="26"/>
          <w:szCs w:val="24"/>
        </w:rPr>
      </w:pPr>
      <w:r>
        <w:rPr>
          <w:b/>
          <w:sz w:val="36"/>
          <w:szCs w:val="36"/>
        </w:rPr>
        <w:t>УСТЬ-ЮГАН</w:t>
      </w:r>
    </w:p>
    <w:p w:rsidR="00154240" w:rsidRDefault="00154240" w:rsidP="00154240">
      <w:pPr>
        <w:ind w:right="18"/>
        <w:jc w:val="center"/>
      </w:pPr>
    </w:p>
    <w:p w:rsidR="00154240" w:rsidRDefault="004A2B83" w:rsidP="00154240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54240" w:rsidRDefault="00154240" w:rsidP="00154240">
      <w:pPr>
        <w:ind w:right="18"/>
        <w:jc w:val="center"/>
        <w:rPr>
          <w:rFonts w:ascii="Arial" w:hAnsi="Arial" w:cs="Arial"/>
          <w:b/>
          <w:sz w:val="26"/>
          <w:szCs w:val="26"/>
        </w:rPr>
      </w:pPr>
    </w:p>
    <w:p w:rsidR="00427779" w:rsidRPr="00ED47AB" w:rsidRDefault="001422AA" w:rsidP="00414554">
      <w:pPr>
        <w:ind w:right="18"/>
        <w:jc w:val="both"/>
        <w:rPr>
          <w:sz w:val="28"/>
        </w:rPr>
      </w:pPr>
      <w:r w:rsidRPr="001422AA">
        <w:rPr>
          <w:sz w:val="28"/>
          <w:szCs w:val="26"/>
          <w:u w:val="single"/>
        </w:rPr>
        <w:t>07.11.2023</w:t>
      </w:r>
      <w:r w:rsidR="00E66F02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5159D0">
        <w:rPr>
          <w:rFonts w:ascii="Arial" w:hAnsi="Arial" w:cs="Arial"/>
          <w:sz w:val="26"/>
          <w:szCs w:val="26"/>
        </w:rPr>
        <w:t xml:space="preserve">                     </w:t>
      </w:r>
      <w:r w:rsidR="00C06D01">
        <w:rPr>
          <w:rFonts w:ascii="Arial" w:hAnsi="Arial" w:cs="Arial"/>
          <w:sz w:val="26"/>
          <w:szCs w:val="26"/>
        </w:rPr>
        <w:t xml:space="preserve">    </w:t>
      </w:r>
      <w:r w:rsidR="005159D0"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 xml:space="preserve"> </w:t>
      </w:r>
      <w:r w:rsidR="00317925">
        <w:rPr>
          <w:rFonts w:ascii="Arial" w:hAnsi="Arial" w:cs="Arial"/>
          <w:sz w:val="26"/>
          <w:szCs w:val="26"/>
        </w:rPr>
        <w:t xml:space="preserve"> </w:t>
      </w:r>
      <w:r w:rsidR="00317925">
        <w:rPr>
          <w:sz w:val="28"/>
          <w:szCs w:val="26"/>
        </w:rPr>
        <w:t>№</w:t>
      </w:r>
      <w:r w:rsidR="00C06D01">
        <w:rPr>
          <w:rFonts w:ascii="Arial" w:hAnsi="Arial" w:cs="Arial"/>
          <w:sz w:val="26"/>
          <w:szCs w:val="26"/>
        </w:rPr>
        <w:t xml:space="preserve"> </w:t>
      </w:r>
      <w:r w:rsidRPr="001422AA">
        <w:rPr>
          <w:sz w:val="28"/>
          <w:szCs w:val="26"/>
          <w:u w:val="single"/>
        </w:rPr>
        <w:t>103-па</w:t>
      </w:r>
    </w:p>
    <w:p w:rsidR="00154240" w:rsidRPr="007269ED" w:rsidRDefault="00154240" w:rsidP="00427779">
      <w:pPr>
        <w:ind w:right="18"/>
        <w:jc w:val="center"/>
      </w:pPr>
      <w:r w:rsidRPr="007269ED">
        <w:t>п. Усть-Юган</w:t>
      </w:r>
    </w:p>
    <w:p w:rsidR="00F41073" w:rsidRPr="007269ED" w:rsidRDefault="00F41073" w:rsidP="00447DC5">
      <w:pPr>
        <w:widowControl/>
        <w:shd w:val="clear" w:color="auto" w:fill="FFFFFF"/>
        <w:spacing w:line="280" w:lineRule="exact"/>
        <w:ind w:right="-83"/>
        <w:jc w:val="both"/>
        <w:rPr>
          <w:rFonts w:ascii="Arial" w:eastAsia="Times New Roman" w:hAnsi="Arial" w:cs="Arial"/>
        </w:rPr>
      </w:pPr>
    </w:p>
    <w:p w:rsidR="00F325CC" w:rsidRDefault="00F325CC" w:rsidP="00447DC5">
      <w:pPr>
        <w:widowControl/>
        <w:shd w:val="clear" w:color="auto" w:fill="FFFFFF"/>
        <w:spacing w:line="280" w:lineRule="exact"/>
        <w:ind w:right="-83"/>
        <w:jc w:val="both"/>
        <w:rPr>
          <w:rFonts w:ascii="Arial" w:eastAsia="Times New Roman" w:hAnsi="Arial" w:cs="Arial"/>
          <w:sz w:val="26"/>
          <w:szCs w:val="26"/>
        </w:rPr>
      </w:pPr>
    </w:p>
    <w:p w:rsidR="00C17C08" w:rsidRPr="00363E46" w:rsidRDefault="00C17C08" w:rsidP="005C5A80">
      <w:pPr>
        <w:jc w:val="center"/>
        <w:rPr>
          <w:rFonts w:eastAsia="Times New Roman"/>
          <w:sz w:val="28"/>
          <w:szCs w:val="28"/>
          <w:lang w:eastAsia="ru-RU"/>
        </w:rPr>
      </w:pPr>
      <w:r w:rsidRPr="00363E46">
        <w:rPr>
          <w:rFonts w:eastAsia="Times New Roman"/>
          <w:color w:val="000000"/>
          <w:sz w:val="28"/>
          <w:szCs w:val="28"/>
          <w:lang w:eastAsia="ru-RU"/>
        </w:rPr>
        <w:t xml:space="preserve">О </w:t>
      </w:r>
      <w:r w:rsidRPr="00363E46">
        <w:rPr>
          <w:rFonts w:eastAsia="Times New Roman"/>
          <w:sz w:val="28"/>
          <w:szCs w:val="28"/>
          <w:lang w:eastAsia="ru-RU"/>
        </w:rPr>
        <w:t xml:space="preserve">проведении месячника безопасности людей на водных объектах </w:t>
      </w:r>
    </w:p>
    <w:p w:rsidR="00C60ADD" w:rsidRPr="00363E46" w:rsidRDefault="00AF3C3D" w:rsidP="005C5A80">
      <w:pPr>
        <w:jc w:val="center"/>
        <w:rPr>
          <w:sz w:val="28"/>
          <w:szCs w:val="28"/>
        </w:rPr>
      </w:pPr>
      <w:r w:rsidRPr="00363E46">
        <w:rPr>
          <w:rFonts w:eastAsia="Times New Roman"/>
          <w:sz w:val="28"/>
          <w:szCs w:val="28"/>
          <w:lang w:eastAsia="ru-RU"/>
        </w:rPr>
        <w:t>в зимний</w:t>
      </w:r>
      <w:r w:rsidR="00B7571F">
        <w:rPr>
          <w:rFonts w:eastAsia="Times New Roman"/>
          <w:sz w:val="28"/>
          <w:szCs w:val="28"/>
          <w:lang w:eastAsia="ru-RU"/>
        </w:rPr>
        <w:t xml:space="preserve"> период 2023-2024</w:t>
      </w:r>
      <w:r w:rsidR="00C17C08" w:rsidRPr="00363E46">
        <w:rPr>
          <w:rFonts w:eastAsia="Times New Roman"/>
          <w:sz w:val="28"/>
          <w:szCs w:val="28"/>
          <w:lang w:eastAsia="ru-RU"/>
        </w:rPr>
        <w:t xml:space="preserve"> г</w:t>
      </w:r>
      <w:r w:rsidR="00C60ADD" w:rsidRPr="00363E46">
        <w:rPr>
          <w:rFonts w:eastAsia="Times New Roman"/>
          <w:sz w:val="28"/>
          <w:szCs w:val="28"/>
          <w:lang w:eastAsia="ru-RU"/>
        </w:rPr>
        <w:t>одов</w:t>
      </w:r>
      <w:r w:rsidR="00C17C08" w:rsidRPr="00363E46">
        <w:rPr>
          <w:rFonts w:eastAsia="Times New Roman"/>
          <w:sz w:val="28"/>
          <w:szCs w:val="28"/>
          <w:lang w:eastAsia="ru-RU"/>
        </w:rPr>
        <w:t xml:space="preserve"> на территории </w:t>
      </w:r>
      <w:r w:rsidR="004A2B83" w:rsidRPr="00363E46">
        <w:rPr>
          <w:sz w:val="28"/>
          <w:szCs w:val="28"/>
        </w:rPr>
        <w:t xml:space="preserve">сельского </w:t>
      </w:r>
    </w:p>
    <w:p w:rsidR="004A2B83" w:rsidRPr="00363E46" w:rsidRDefault="004A2B83" w:rsidP="005C5A80">
      <w:pPr>
        <w:jc w:val="center"/>
        <w:rPr>
          <w:sz w:val="28"/>
          <w:szCs w:val="28"/>
        </w:rPr>
      </w:pPr>
      <w:r w:rsidRPr="00363E46">
        <w:rPr>
          <w:sz w:val="28"/>
          <w:szCs w:val="28"/>
        </w:rPr>
        <w:t>поселения Усть-Юган</w:t>
      </w:r>
    </w:p>
    <w:p w:rsidR="007269ED" w:rsidRPr="00363E46" w:rsidRDefault="007269ED" w:rsidP="005C5A80">
      <w:pPr>
        <w:jc w:val="center"/>
        <w:rPr>
          <w:sz w:val="28"/>
          <w:szCs w:val="28"/>
        </w:rPr>
      </w:pPr>
    </w:p>
    <w:p w:rsidR="00C17C08" w:rsidRPr="00363E46" w:rsidRDefault="00C17C08" w:rsidP="005C5A80">
      <w:pPr>
        <w:rPr>
          <w:rFonts w:eastAsia="Times New Roman"/>
          <w:sz w:val="28"/>
          <w:szCs w:val="28"/>
          <w:lang w:eastAsia="ru-RU"/>
        </w:rPr>
      </w:pPr>
    </w:p>
    <w:p w:rsidR="00C17C08" w:rsidRPr="00363E46" w:rsidRDefault="00C17C08" w:rsidP="005C5A80">
      <w:pPr>
        <w:tabs>
          <w:tab w:val="left" w:pos="0"/>
          <w:tab w:val="left" w:pos="6237"/>
          <w:tab w:val="left" w:pos="637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63E46">
        <w:rPr>
          <w:rFonts w:eastAsia="Times New Roman"/>
          <w:sz w:val="28"/>
          <w:szCs w:val="28"/>
          <w:lang w:eastAsia="ru-RU"/>
        </w:rPr>
        <w:t xml:space="preserve">В соответствии с Водным </w:t>
      </w:r>
      <w:hyperlink r:id="rId10" w:history="1">
        <w:r w:rsidRPr="00363E46">
          <w:rPr>
            <w:rFonts w:eastAsia="Times New Roman"/>
            <w:sz w:val="28"/>
            <w:szCs w:val="28"/>
            <w:lang w:eastAsia="ru-RU"/>
          </w:rPr>
          <w:t>кодексом</w:t>
        </w:r>
      </w:hyperlink>
      <w:r w:rsidRPr="00363E46">
        <w:rPr>
          <w:rFonts w:eastAsia="Times New Roman"/>
          <w:sz w:val="28"/>
          <w:szCs w:val="28"/>
          <w:lang w:eastAsia="ru-RU"/>
        </w:rPr>
        <w:t xml:space="preserve"> Российской Федерации, Федерал</w:t>
      </w:r>
      <w:r w:rsidRPr="00363E46">
        <w:rPr>
          <w:rFonts w:eastAsia="Times New Roman"/>
          <w:sz w:val="28"/>
          <w:szCs w:val="28"/>
          <w:lang w:eastAsia="ru-RU"/>
        </w:rPr>
        <w:t>ь</w:t>
      </w:r>
      <w:r w:rsidRPr="00363E46">
        <w:rPr>
          <w:rFonts w:eastAsia="Times New Roman"/>
          <w:sz w:val="28"/>
          <w:szCs w:val="28"/>
          <w:lang w:eastAsia="ru-RU"/>
        </w:rPr>
        <w:t xml:space="preserve">ными </w:t>
      </w:r>
      <w:hyperlink r:id="rId11" w:history="1">
        <w:r w:rsidRPr="00363E46">
          <w:rPr>
            <w:rFonts w:eastAsia="Times New Roman"/>
            <w:sz w:val="28"/>
            <w:szCs w:val="28"/>
            <w:lang w:eastAsia="ru-RU"/>
          </w:rPr>
          <w:t>закон</w:t>
        </w:r>
      </w:hyperlink>
      <w:r w:rsidRPr="00363E46">
        <w:rPr>
          <w:rFonts w:eastAsia="Times New Roman"/>
          <w:sz w:val="28"/>
          <w:szCs w:val="28"/>
          <w:lang w:eastAsia="ru-RU"/>
        </w:rPr>
        <w:t>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</w:t>
      </w:r>
      <w:r w:rsidRPr="00363E46">
        <w:rPr>
          <w:rFonts w:eastAsia="Times New Roman"/>
          <w:sz w:val="28"/>
          <w:szCs w:val="28"/>
          <w:lang w:eastAsia="ru-RU"/>
        </w:rPr>
        <w:t>х</w:t>
      </w:r>
      <w:r w:rsidRPr="00363E46">
        <w:rPr>
          <w:rFonts w:eastAsia="Times New Roman"/>
          <w:sz w:val="28"/>
          <w:szCs w:val="28"/>
          <w:lang w:eastAsia="ru-RU"/>
        </w:rPr>
        <w:t xml:space="preserve">ногенного характера», </w:t>
      </w:r>
      <w:hyperlink r:id="rId12" w:history="1">
        <w:r w:rsidRPr="00363E46">
          <w:rPr>
            <w:rFonts w:eastAsia="Times New Roman"/>
            <w:sz w:val="28"/>
            <w:szCs w:val="28"/>
            <w:lang w:eastAsia="ru-RU"/>
          </w:rPr>
          <w:t>постановлением</w:t>
        </w:r>
      </w:hyperlink>
      <w:r w:rsidRPr="00363E46">
        <w:rPr>
          <w:rFonts w:eastAsia="Times New Roman"/>
          <w:sz w:val="28"/>
          <w:szCs w:val="28"/>
          <w:lang w:eastAsia="ru-RU"/>
        </w:rPr>
        <w:t xml:space="preserve"> Правительства Ханты-Мансийского а</w:t>
      </w:r>
      <w:r w:rsidRPr="00363E46">
        <w:rPr>
          <w:rFonts w:eastAsia="Times New Roman"/>
          <w:sz w:val="28"/>
          <w:szCs w:val="28"/>
          <w:lang w:eastAsia="ru-RU"/>
        </w:rPr>
        <w:t>в</w:t>
      </w:r>
      <w:r w:rsidRPr="00363E46">
        <w:rPr>
          <w:rFonts w:eastAsia="Times New Roman"/>
          <w:sz w:val="28"/>
          <w:szCs w:val="28"/>
          <w:lang w:eastAsia="ru-RU"/>
        </w:rPr>
        <w:t xml:space="preserve">тономного округа - Югры от 09.10.2007 № 241-п «Об утверждении Правил охраны жизни людей на водных объектах в Ханты-Мансийском автономном округе - Югре», в целях </w:t>
      </w:r>
      <w:r w:rsidR="00B16C43" w:rsidRPr="00363E46">
        <w:rPr>
          <w:rFonts w:eastAsia="Times New Roman"/>
          <w:sz w:val="28"/>
          <w:szCs w:val="28"/>
          <w:lang w:eastAsia="ru-RU"/>
        </w:rPr>
        <w:t xml:space="preserve"> предупреждения происшествий, гибели и травматизма </w:t>
      </w:r>
      <w:r w:rsidRPr="00363E46">
        <w:rPr>
          <w:rFonts w:eastAsia="Times New Roman"/>
          <w:sz w:val="28"/>
          <w:szCs w:val="28"/>
          <w:lang w:eastAsia="ru-RU"/>
        </w:rPr>
        <w:t xml:space="preserve">на водных объектах на территории </w:t>
      </w:r>
      <w:r w:rsidR="00C126AE" w:rsidRPr="00363E46">
        <w:rPr>
          <w:sz w:val="28"/>
          <w:szCs w:val="28"/>
        </w:rPr>
        <w:t xml:space="preserve">сельского поселения Усть-Юган </w:t>
      </w:r>
      <w:r w:rsidR="00AF3C3D" w:rsidRPr="00363E46">
        <w:rPr>
          <w:rFonts w:eastAsia="Times New Roman"/>
          <w:sz w:val="28"/>
          <w:szCs w:val="28"/>
          <w:lang w:eastAsia="ru-RU"/>
        </w:rPr>
        <w:t>в зимний</w:t>
      </w:r>
      <w:r w:rsidRPr="00363E46">
        <w:rPr>
          <w:rFonts w:eastAsia="Times New Roman"/>
          <w:sz w:val="28"/>
          <w:szCs w:val="28"/>
          <w:lang w:eastAsia="ru-RU"/>
        </w:rPr>
        <w:t xml:space="preserve"> пе</w:t>
      </w:r>
      <w:r w:rsidR="00FC0E47">
        <w:rPr>
          <w:rFonts w:eastAsia="Times New Roman"/>
          <w:sz w:val="28"/>
          <w:szCs w:val="28"/>
          <w:lang w:eastAsia="ru-RU"/>
        </w:rPr>
        <w:t>риод 202</w:t>
      </w:r>
      <w:r w:rsidR="00B7571F">
        <w:rPr>
          <w:rFonts w:eastAsia="Times New Roman"/>
          <w:sz w:val="28"/>
          <w:szCs w:val="28"/>
          <w:lang w:eastAsia="ru-RU"/>
        </w:rPr>
        <w:t>3</w:t>
      </w:r>
      <w:r w:rsidR="00FC0E47">
        <w:rPr>
          <w:rFonts w:eastAsia="Times New Roman"/>
          <w:sz w:val="28"/>
          <w:szCs w:val="28"/>
          <w:lang w:eastAsia="ru-RU"/>
        </w:rPr>
        <w:t>-2</w:t>
      </w:r>
      <w:r w:rsidR="00B7571F">
        <w:rPr>
          <w:rFonts w:eastAsia="Times New Roman"/>
          <w:sz w:val="28"/>
          <w:szCs w:val="28"/>
          <w:lang w:eastAsia="ru-RU"/>
        </w:rPr>
        <w:t>024</w:t>
      </w:r>
      <w:r w:rsidRPr="00363E46">
        <w:rPr>
          <w:rFonts w:eastAsia="Times New Roman"/>
          <w:sz w:val="28"/>
          <w:szCs w:val="28"/>
          <w:lang w:eastAsia="ru-RU"/>
        </w:rPr>
        <w:t xml:space="preserve"> г</w:t>
      </w:r>
      <w:r w:rsidR="004F7F04" w:rsidRPr="00363E46">
        <w:rPr>
          <w:rFonts w:eastAsia="Times New Roman"/>
          <w:sz w:val="28"/>
          <w:szCs w:val="28"/>
          <w:lang w:eastAsia="ru-RU"/>
        </w:rPr>
        <w:t>одов</w:t>
      </w:r>
      <w:r w:rsidR="00AF3C3D" w:rsidRPr="00363E46">
        <w:rPr>
          <w:rFonts w:eastAsia="Times New Roman"/>
          <w:sz w:val="28"/>
          <w:szCs w:val="28"/>
          <w:lang w:eastAsia="ru-RU"/>
        </w:rPr>
        <w:t>,</w:t>
      </w:r>
      <w:r w:rsidRPr="00363E46">
        <w:rPr>
          <w:rFonts w:eastAsia="Times New Roman"/>
          <w:sz w:val="28"/>
          <w:szCs w:val="28"/>
          <w:lang w:eastAsia="ru-RU"/>
        </w:rPr>
        <w:t xml:space="preserve">  п о с т а н о в л я ю:</w:t>
      </w:r>
    </w:p>
    <w:p w:rsidR="004A2B83" w:rsidRPr="00363E46" w:rsidRDefault="004A2B83" w:rsidP="005C5A80">
      <w:pPr>
        <w:widowControl/>
        <w:tabs>
          <w:tab w:val="num" w:pos="993"/>
        </w:tabs>
        <w:autoSpaceDE/>
        <w:autoSpaceDN/>
        <w:adjustRightInd/>
        <w:jc w:val="both"/>
        <w:rPr>
          <w:sz w:val="28"/>
          <w:szCs w:val="28"/>
        </w:rPr>
      </w:pPr>
    </w:p>
    <w:p w:rsidR="00A403A6" w:rsidRPr="00363E46" w:rsidRDefault="00A403A6" w:rsidP="005C5A80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363E46">
        <w:rPr>
          <w:rFonts w:eastAsia="Times New Roman"/>
          <w:sz w:val="28"/>
          <w:szCs w:val="28"/>
          <w:lang w:eastAsia="ru-RU"/>
        </w:rPr>
        <w:t xml:space="preserve">Провести на территории сельского поселения Усть-Юган в период с </w:t>
      </w:r>
      <w:r w:rsidR="00B7571F">
        <w:rPr>
          <w:rFonts w:eastAsia="Times New Roman"/>
          <w:sz w:val="28"/>
          <w:szCs w:val="28"/>
          <w:lang w:eastAsia="ru-RU"/>
        </w:rPr>
        <w:t>01</w:t>
      </w:r>
      <w:r w:rsidRPr="00363E46">
        <w:rPr>
          <w:rFonts w:eastAsia="Times New Roman"/>
          <w:sz w:val="28"/>
          <w:szCs w:val="28"/>
          <w:lang w:eastAsia="ru-RU"/>
        </w:rPr>
        <w:t>.</w:t>
      </w:r>
      <w:r w:rsidR="00AF3C3D" w:rsidRPr="00363E46">
        <w:rPr>
          <w:rFonts w:eastAsia="Times New Roman"/>
          <w:sz w:val="28"/>
          <w:szCs w:val="28"/>
          <w:lang w:eastAsia="ru-RU"/>
        </w:rPr>
        <w:t>11</w:t>
      </w:r>
      <w:r w:rsidR="00ED47AB">
        <w:rPr>
          <w:rFonts w:eastAsia="Times New Roman"/>
          <w:sz w:val="28"/>
          <w:szCs w:val="28"/>
          <w:lang w:eastAsia="ru-RU"/>
        </w:rPr>
        <w:t>.202</w:t>
      </w:r>
      <w:r w:rsidR="00ED47AB" w:rsidRPr="00ED47AB">
        <w:rPr>
          <w:rFonts w:eastAsia="Times New Roman"/>
          <w:sz w:val="28"/>
          <w:szCs w:val="28"/>
          <w:lang w:eastAsia="ru-RU"/>
        </w:rPr>
        <w:t>3</w:t>
      </w:r>
      <w:r w:rsidR="003F11F7" w:rsidRPr="001422AA">
        <w:rPr>
          <w:rFonts w:eastAsia="Times New Roman"/>
          <w:sz w:val="28"/>
          <w:szCs w:val="28"/>
          <w:lang w:eastAsia="ru-RU"/>
        </w:rPr>
        <w:t xml:space="preserve"> </w:t>
      </w:r>
      <w:r w:rsidR="00EE3EB1" w:rsidRPr="00363E46">
        <w:rPr>
          <w:rFonts w:eastAsia="Times New Roman"/>
          <w:sz w:val="28"/>
          <w:szCs w:val="28"/>
          <w:lang w:eastAsia="ru-RU"/>
        </w:rPr>
        <w:t xml:space="preserve"> </w:t>
      </w:r>
      <w:r w:rsidR="00AF3C3D" w:rsidRPr="00363E46">
        <w:rPr>
          <w:rFonts w:eastAsia="Times New Roman"/>
          <w:sz w:val="28"/>
          <w:szCs w:val="28"/>
          <w:lang w:eastAsia="ru-RU"/>
        </w:rPr>
        <w:t xml:space="preserve">до наступления половодья </w:t>
      </w:r>
      <w:r w:rsidRPr="00363E46">
        <w:rPr>
          <w:rFonts w:eastAsia="Times New Roman"/>
          <w:sz w:val="28"/>
          <w:szCs w:val="28"/>
          <w:lang w:eastAsia="ru-RU"/>
        </w:rPr>
        <w:t>месячник безопасности людей на водных объектах.</w:t>
      </w:r>
    </w:p>
    <w:p w:rsidR="00A403A6" w:rsidRPr="00363E46" w:rsidRDefault="007767D6" w:rsidP="005C5A80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363E46">
        <w:rPr>
          <w:rFonts w:eastAsia="Times New Roman"/>
          <w:sz w:val="28"/>
          <w:szCs w:val="28"/>
          <w:lang w:eastAsia="ru-RU"/>
        </w:rPr>
        <w:t>Утвердить План профилактических мероприятий</w:t>
      </w:r>
      <w:r w:rsidR="00A403A6" w:rsidRPr="00363E46">
        <w:rPr>
          <w:rFonts w:eastAsia="Times New Roman"/>
          <w:sz w:val="28"/>
          <w:szCs w:val="28"/>
          <w:lang w:eastAsia="ru-RU"/>
        </w:rPr>
        <w:t xml:space="preserve"> на водных объектах в </w:t>
      </w:r>
      <w:r w:rsidR="00AF3C3D" w:rsidRPr="00363E46">
        <w:rPr>
          <w:rFonts w:eastAsia="Times New Roman"/>
          <w:sz w:val="28"/>
          <w:szCs w:val="28"/>
          <w:lang w:eastAsia="ru-RU"/>
        </w:rPr>
        <w:t>зимний</w:t>
      </w:r>
      <w:r w:rsidR="00C13325">
        <w:rPr>
          <w:rFonts w:eastAsia="Times New Roman"/>
          <w:sz w:val="28"/>
          <w:szCs w:val="28"/>
          <w:lang w:eastAsia="ru-RU"/>
        </w:rPr>
        <w:t xml:space="preserve"> период 202</w:t>
      </w:r>
      <w:r w:rsidR="00B7571F">
        <w:rPr>
          <w:rFonts w:eastAsia="Times New Roman"/>
          <w:sz w:val="28"/>
          <w:szCs w:val="28"/>
          <w:lang w:eastAsia="ru-RU"/>
        </w:rPr>
        <w:t>3</w:t>
      </w:r>
      <w:r w:rsidR="00A50F12" w:rsidRPr="00363E46">
        <w:rPr>
          <w:rFonts w:eastAsia="Times New Roman"/>
          <w:sz w:val="28"/>
          <w:szCs w:val="28"/>
          <w:lang w:eastAsia="ru-RU"/>
        </w:rPr>
        <w:t xml:space="preserve"> </w:t>
      </w:r>
      <w:r w:rsidR="00B7571F">
        <w:rPr>
          <w:rFonts w:eastAsia="Times New Roman"/>
          <w:sz w:val="28"/>
          <w:szCs w:val="28"/>
          <w:lang w:eastAsia="ru-RU"/>
        </w:rPr>
        <w:t>- 2024</w:t>
      </w:r>
      <w:r w:rsidR="00A403A6" w:rsidRPr="00363E46">
        <w:rPr>
          <w:rFonts w:eastAsia="Times New Roman"/>
          <w:sz w:val="28"/>
          <w:szCs w:val="28"/>
          <w:lang w:eastAsia="ru-RU"/>
        </w:rPr>
        <w:t xml:space="preserve"> </w:t>
      </w:r>
      <w:r w:rsidR="004F7F04" w:rsidRPr="00363E46">
        <w:rPr>
          <w:rFonts w:eastAsia="Times New Roman"/>
          <w:sz w:val="28"/>
          <w:szCs w:val="28"/>
          <w:lang w:eastAsia="ru-RU"/>
        </w:rPr>
        <w:t>годов</w:t>
      </w:r>
      <w:r w:rsidR="00AF3C3D" w:rsidRPr="00363E46">
        <w:rPr>
          <w:rFonts w:eastAsia="Times New Roman"/>
          <w:sz w:val="28"/>
          <w:szCs w:val="28"/>
          <w:lang w:eastAsia="ru-RU"/>
        </w:rPr>
        <w:t xml:space="preserve"> на территории сельского поселения Усть-Юган</w:t>
      </w:r>
      <w:r w:rsidR="00A403A6" w:rsidRPr="00363E46">
        <w:rPr>
          <w:rFonts w:eastAsia="Times New Roman"/>
          <w:sz w:val="28"/>
          <w:szCs w:val="28"/>
          <w:lang w:eastAsia="ru-RU"/>
        </w:rPr>
        <w:t xml:space="preserve"> </w:t>
      </w:r>
      <w:r w:rsidR="004F7F04" w:rsidRPr="00363E46">
        <w:rPr>
          <w:rFonts w:eastAsia="Times New Roman"/>
          <w:sz w:val="28"/>
          <w:szCs w:val="28"/>
          <w:lang w:eastAsia="ru-RU"/>
        </w:rPr>
        <w:t>согласно приложению</w:t>
      </w:r>
      <w:r w:rsidR="00A403A6" w:rsidRPr="00363E46">
        <w:rPr>
          <w:rFonts w:eastAsia="Times New Roman"/>
          <w:sz w:val="28"/>
          <w:szCs w:val="28"/>
          <w:lang w:eastAsia="ru-RU"/>
        </w:rPr>
        <w:t>.</w:t>
      </w:r>
    </w:p>
    <w:p w:rsidR="00B16C43" w:rsidRPr="00363E46" w:rsidRDefault="009D31F1" w:rsidP="005C5A80">
      <w:pPr>
        <w:jc w:val="both"/>
        <w:rPr>
          <w:color w:val="000000"/>
          <w:sz w:val="28"/>
          <w:szCs w:val="28"/>
        </w:rPr>
      </w:pPr>
      <w:r w:rsidRPr="00363E46">
        <w:rPr>
          <w:color w:val="000000"/>
          <w:sz w:val="28"/>
          <w:szCs w:val="28"/>
        </w:rPr>
        <w:t xml:space="preserve">         </w:t>
      </w:r>
      <w:r w:rsidR="00F16C7A" w:rsidRPr="00363E46">
        <w:rPr>
          <w:color w:val="000000"/>
          <w:sz w:val="28"/>
          <w:szCs w:val="28"/>
        </w:rPr>
        <w:t>3</w:t>
      </w:r>
      <w:r w:rsidR="004F7F04" w:rsidRPr="00363E46">
        <w:rPr>
          <w:color w:val="000000"/>
          <w:sz w:val="28"/>
          <w:szCs w:val="28"/>
        </w:rPr>
        <w:t>. Настоящее постановление подлежит</w:t>
      </w:r>
      <w:r w:rsidR="00B16C43" w:rsidRPr="00363E46">
        <w:rPr>
          <w:color w:val="000000"/>
          <w:sz w:val="28"/>
          <w:szCs w:val="28"/>
        </w:rPr>
        <w:t xml:space="preserve"> размещению на официальном са</w:t>
      </w:r>
      <w:r w:rsidR="00B16C43" w:rsidRPr="00363E46">
        <w:rPr>
          <w:color w:val="000000"/>
          <w:sz w:val="28"/>
          <w:szCs w:val="28"/>
        </w:rPr>
        <w:t>й</w:t>
      </w:r>
      <w:r w:rsidR="00B16C43" w:rsidRPr="00363E46">
        <w:rPr>
          <w:color w:val="000000"/>
          <w:sz w:val="28"/>
          <w:szCs w:val="28"/>
        </w:rPr>
        <w:t>те органов местного самоуправления сельского поселения Усть-Юган в сети Интернет.</w:t>
      </w:r>
    </w:p>
    <w:p w:rsidR="00B16C43" w:rsidRPr="00363E46" w:rsidRDefault="00B16C43" w:rsidP="005C5A80">
      <w:pPr>
        <w:ind w:firstLine="709"/>
        <w:jc w:val="both"/>
        <w:rPr>
          <w:color w:val="000000"/>
          <w:sz w:val="28"/>
          <w:szCs w:val="28"/>
        </w:rPr>
      </w:pPr>
      <w:r w:rsidRPr="00363E46">
        <w:rPr>
          <w:color w:val="000000"/>
          <w:sz w:val="28"/>
          <w:szCs w:val="28"/>
        </w:rPr>
        <w:t>4. Контроль за выполнением постановления оставляю за собой.</w:t>
      </w:r>
    </w:p>
    <w:p w:rsidR="00260840" w:rsidRDefault="00260840" w:rsidP="005C5A80">
      <w:pPr>
        <w:widowControl/>
        <w:shd w:val="clear" w:color="auto" w:fill="FFFFFF"/>
        <w:ind w:right="-83"/>
        <w:jc w:val="both"/>
        <w:rPr>
          <w:rFonts w:eastAsia="Times New Roman"/>
          <w:sz w:val="28"/>
          <w:szCs w:val="28"/>
        </w:rPr>
      </w:pPr>
    </w:p>
    <w:p w:rsidR="00B7571F" w:rsidRDefault="00B7571F" w:rsidP="005C5A80">
      <w:pPr>
        <w:widowControl/>
        <w:shd w:val="clear" w:color="auto" w:fill="FFFFFF"/>
        <w:tabs>
          <w:tab w:val="left" w:pos="5670"/>
          <w:tab w:val="left" w:pos="6237"/>
        </w:tabs>
        <w:ind w:right="-83"/>
        <w:jc w:val="both"/>
        <w:rPr>
          <w:rFonts w:eastAsia="Times New Roman"/>
          <w:sz w:val="28"/>
          <w:szCs w:val="28"/>
        </w:rPr>
      </w:pPr>
    </w:p>
    <w:p w:rsidR="00B7571F" w:rsidRDefault="00B7571F" w:rsidP="005C5A80">
      <w:pPr>
        <w:widowControl/>
        <w:shd w:val="clear" w:color="auto" w:fill="FFFFFF"/>
        <w:tabs>
          <w:tab w:val="left" w:pos="5670"/>
          <w:tab w:val="left" w:pos="6237"/>
        </w:tabs>
        <w:ind w:right="-83"/>
        <w:jc w:val="both"/>
        <w:rPr>
          <w:rFonts w:eastAsia="Times New Roman"/>
          <w:sz w:val="28"/>
          <w:szCs w:val="28"/>
        </w:rPr>
      </w:pPr>
    </w:p>
    <w:p w:rsidR="00C13325" w:rsidRDefault="00C13325" w:rsidP="005C5A80">
      <w:pPr>
        <w:widowControl/>
        <w:shd w:val="clear" w:color="auto" w:fill="FFFFFF"/>
        <w:tabs>
          <w:tab w:val="left" w:pos="5670"/>
          <w:tab w:val="left" w:pos="6237"/>
        </w:tabs>
        <w:ind w:right="-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сельского </w:t>
      </w:r>
    </w:p>
    <w:p w:rsidR="00E00764" w:rsidRPr="00317925" w:rsidRDefault="00C13325" w:rsidP="00751BA6">
      <w:pPr>
        <w:widowControl/>
        <w:shd w:val="clear" w:color="auto" w:fill="FFFFFF"/>
        <w:tabs>
          <w:tab w:val="left" w:pos="5670"/>
          <w:tab w:val="left" w:pos="6237"/>
          <w:tab w:val="left" w:pos="7938"/>
        </w:tabs>
        <w:ind w:right="-83"/>
        <w:rPr>
          <w:rFonts w:eastAsia="Times New Roman"/>
          <w:sz w:val="28"/>
          <w:szCs w:val="28"/>
        </w:rPr>
        <w:sectPr w:rsidR="00E00764" w:rsidRPr="00317925" w:rsidSect="00751BA6">
          <w:headerReference w:type="even" r:id="rId13"/>
          <w:headerReference w:type="default" r:id="rId14"/>
          <w:pgSz w:w="11906" w:h="16838"/>
          <w:pgMar w:top="568" w:right="566" w:bottom="284" w:left="1701" w:header="709" w:footer="709" w:gutter="0"/>
          <w:cols w:space="708"/>
          <w:titlePg/>
          <w:docGrid w:linePitch="326"/>
        </w:sectPr>
      </w:pPr>
      <w:r>
        <w:rPr>
          <w:rFonts w:eastAsia="Times New Roman"/>
          <w:sz w:val="28"/>
          <w:szCs w:val="28"/>
        </w:rPr>
        <w:t>поселения У</w:t>
      </w:r>
      <w:r w:rsidR="00C906D3">
        <w:rPr>
          <w:rFonts w:eastAsia="Times New Roman"/>
          <w:sz w:val="28"/>
          <w:szCs w:val="28"/>
        </w:rPr>
        <w:t>сть-</w:t>
      </w:r>
      <w:r w:rsidR="00751BA6">
        <w:rPr>
          <w:rFonts w:eastAsia="Times New Roman"/>
          <w:sz w:val="28"/>
          <w:szCs w:val="28"/>
        </w:rPr>
        <w:t xml:space="preserve">Юган                                                 </w:t>
      </w:r>
      <w:r w:rsidR="00C906D3">
        <w:rPr>
          <w:rFonts w:eastAsia="Times New Roman"/>
          <w:sz w:val="28"/>
          <w:szCs w:val="28"/>
        </w:rPr>
        <w:t xml:space="preserve">В.А.Мякишев                 </w:t>
      </w:r>
      <w:r w:rsidR="00B16C43" w:rsidRPr="00363E46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  </w:t>
      </w:r>
      <w:r w:rsidR="00B7571F">
        <w:rPr>
          <w:rFonts w:eastAsia="Times New Roman"/>
          <w:sz w:val="28"/>
          <w:szCs w:val="28"/>
        </w:rPr>
        <w:t xml:space="preserve">                       </w:t>
      </w:r>
    </w:p>
    <w:p w:rsidR="00A8679F" w:rsidRPr="00363E46" w:rsidRDefault="00A8679F" w:rsidP="00317925">
      <w:pPr>
        <w:rPr>
          <w:sz w:val="28"/>
          <w:szCs w:val="28"/>
        </w:rPr>
      </w:pPr>
    </w:p>
    <w:p w:rsidR="00E00764" w:rsidRPr="00363E46" w:rsidRDefault="00E00764" w:rsidP="00E00764">
      <w:pPr>
        <w:ind w:firstLine="10490"/>
        <w:rPr>
          <w:sz w:val="28"/>
          <w:szCs w:val="28"/>
        </w:rPr>
      </w:pPr>
      <w:r w:rsidRPr="00363E46">
        <w:rPr>
          <w:sz w:val="28"/>
          <w:szCs w:val="28"/>
        </w:rPr>
        <w:t>Приложение</w:t>
      </w:r>
    </w:p>
    <w:p w:rsidR="00E00764" w:rsidRPr="00363E46" w:rsidRDefault="00E00764" w:rsidP="00E00764">
      <w:pPr>
        <w:ind w:firstLine="10490"/>
        <w:rPr>
          <w:sz w:val="28"/>
          <w:szCs w:val="28"/>
        </w:rPr>
      </w:pPr>
      <w:r w:rsidRPr="00363E46">
        <w:rPr>
          <w:sz w:val="28"/>
          <w:szCs w:val="28"/>
        </w:rPr>
        <w:t>к постановлению администрации</w:t>
      </w:r>
    </w:p>
    <w:p w:rsidR="00E00764" w:rsidRPr="00363E46" w:rsidRDefault="00E00764" w:rsidP="00E00764">
      <w:pPr>
        <w:ind w:firstLine="10490"/>
        <w:rPr>
          <w:sz w:val="28"/>
          <w:szCs w:val="28"/>
        </w:rPr>
      </w:pPr>
      <w:r w:rsidRPr="00363E46">
        <w:rPr>
          <w:sz w:val="28"/>
          <w:szCs w:val="28"/>
        </w:rPr>
        <w:t>сельского поселения Усть-Юган</w:t>
      </w:r>
    </w:p>
    <w:p w:rsidR="00E00764" w:rsidRPr="001422AA" w:rsidRDefault="00FC0E47" w:rsidP="00E00764">
      <w:pPr>
        <w:ind w:firstLine="10490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="00751BA6">
        <w:rPr>
          <w:sz w:val="28"/>
          <w:szCs w:val="28"/>
        </w:rPr>
        <w:t xml:space="preserve"> </w:t>
      </w:r>
      <w:r w:rsidR="001422AA" w:rsidRPr="001422AA">
        <w:rPr>
          <w:sz w:val="28"/>
          <w:szCs w:val="28"/>
          <w:u w:val="single"/>
        </w:rPr>
        <w:t>07.11.2023</w:t>
      </w:r>
      <w:r w:rsidR="00705448" w:rsidRPr="00363E46">
        <w:rPr>
          <w:sz w:val="28"/>
          <w:szCs w:val="28"/>
        </w:rPr>
        <w:t xml:space="preserve"> </w:t>
      </w:r>
      <w:r w:rsidR="00E00764" w:rsidRPr="00363E46">
        <w:rPr>
          <w:sz w:val="28"/>
          <w:szCs w:val="28"/>
        </w:rPr>
        <w:t xml:space="preserve">№ </w:t>
      </w:r>
      <w:r w:rsidR="00D7518A">
        <w:rPr>
          <w:sz w:val="28"/>
          <w:szCs w:val="28"/>
        </w:rPr>
        <w:t xml:space="preserve"> </w:t>
      </w:r>
      <w:r w:rsidR="001422AA" w:rsidRPr="001422AA">
        <w:rPr>
          <w:sz w:val="28"/>
          <w:szCs w:val="28"/>
          <w:u w:val="single"/>
        </w:rPr>
        <w:t>103-па</w:t>
      </w:r>
    </w:p>
    <w:p w:rsidR="00E00764" w:rsidRPr="00363E46" w:rsidRDefault="00E00764" w:rsidP="00E00764">
      <w:pPr>
        <w:jc w:val="center"/>
        <w:rPr>
          <w:sz w:val="28"/>
          <w:szCs w:val="28"/>
        </w:rPr>
      </w:pPr>
    </w:p>
    <w:p w:rsidR="008E6866" w:rsidRPr="00363E46" w:rsidRDefault="008E6866" w:rsidP="00705448">
      <w:pPr>
        <w:jc w:val="center"/>
        <w:rPr>
          <w:sz w:val="28"/>
          <w:szCs w:val="28"/>
        </w:rPr>
      </w:pPr>
    </w:p>
    <w:p w:rsidR="00E00764" w:rsidRPr="00363E46" w:rsidRDefault="00E00764" w:rsidP="00705448">
      <w:pPr>
        <w:jc w:val="center"/>
        <w:rPr>
          <w:sz w:val="28"/>
          <w:szCs w:val="28"/>
        </w:rPr>
      </w:pPr>
      <w:r w:rsidRPr="00363E46">
        <w:rPr>
          <w:sz w:val="28"/>
          <w:szCs w:val="28"/>
        </w:rPr>
        <w:t xml:space="preserve">ПЛАН </w:t>
      </w:r>
      <w:bookmarkStart w:id="0" w:name="_GoBack"/>
      <w:bookmarkEnd w:id="0"/>
    </w:p>
    <w:p w:rsidR="00A8679F" w:rsidRPr="00363E46" w:rsidRDefault="001D2788" w:rsidP="00705448">
      <w:pPr>
        <w:jc w:val="center"/>
        <w:rPr>
          <w:rFonts w:eastAsia="Times New Roman"/>
          <w:sz w:val="28"/>
          <w:szCs w:val="28"/>
          <w:lang w:eastAsia="ru-RU"/>
        </w:rPr>
      </w:pPr>
      <w:r w:rsidRPr="00363E46">
        <w:rPr>
          <w:rFonts w:eastAsia="Times New Roman"/>
          <w:sz w:val="28"/>
          <w:szCs w:val="28"/>
          <w:lang w:eastAsia="ru-RU"/>
        </w:rPr>
        <w:t>п</w:t>
      </w:r>
      <w:r w:rsidR="007767D6" w:rsidRPr="00363E46">
        <w:rPr>
          <w:rFonts w:eastAsia="Times New Roman"/>
          <w:sz w:val="28"/>
          <w:szCs w:val="28"/>
          <w:lang w:eastAsia="ru-RU"/>
        </w:rPr>
        <w:t>рофилактических мероприятий</w:t>
      </w:r>
      <w:r w:rsidR="00A403A6" w:rsidRPr="00363E46">
        <w:rPr>
          <w:rFonts w:eastAsia="Times New Roman"/>
          <w:sz w:val="28"/>
          <w:szCs w:val="28"/>
          <w:lang w:eastAsia="ru-RU"/>
        </w:rPr>
        <w:t xml:space="preserve"> на водных объектах</w:t>
      </w:r>
    </w:p>
    <w:p w:rsidR="00E00764" w:rsidRPr="00363E46" w:rsidRDefault="00A403A6" w:rsidP="00705448">
      <w:pPr>
        <w:jc w:val="center"/>
        <w:rPr>
          <w:rFonts w:eastAsia="Times New Roman"/>
          <w:sz w:val="28"/>
          <w:szCs w:val="28"/>
          <w:lang w:eastAsia="ru-RU"/>
        </w:rPr>
      </w:pPr>
      <w:r w:rsidRPr="00363E46">
        <w:rPr>
          <w:rFonts w:eastAsia="Times New Roman"/>
          <w:sz w:val="28"/>
          <w:szCs w:val="28"/>
          <w:lang w:eastAsia="ru-RU"/>
        </w:rPr>
        <w:t xml:space="preserve"> в </w:t>
      </w:r>
      <w:r w:rsidR="00EE3EB1" w:rsidRPr="00363E46">
        <w:rPr>
          <w:rFonts w:eastAsia="Times New Roman"/>
          <w:sz w:val="28"/>
          <w:szCs w:val="28"/>
          <w:lang w:eastAsia="ru-RU"/>
        </w:rPr>
        <w:t>зимний</w:t>
      </w:r>
      <w:r w:rsidR="00B7571F">
        <w:rPr>
          <w:rFonts w:eastAsia="Times New Roman"/>
          <w:sz w:val="28"/>
          <w:szCs w:val="28"/>
          <w:lang w:eastAsia="ru-RU"/>
        </w:rPr>
        <w:t xml:space="preserve"> период 2023-2024</w:t>
      </w:r>
      <w:r w:rsidR="004F7F04" w:rsidRPr="00363E46">
        <w:rPr>
          <w:rFonts w:eastAsia="Times New Roman"/>
          <w:sz w:val="28"/>
          <w:szCs w:val="28"/>
          <w:lang w:eastAsia="ru-RU"/>
        </w:rPr>
        <w:t xml:space="preserve"> годов</w:t>
      </w:r>
      <w:r w:rsidR="00A8679F" w:rsidRPr="00363E46">
        <w:rPr>
          <w:rFonts w:eastAsia="Times New Roman"/>
          <w:sz w:val="28"/>
          <w:szCs w:val="28"/>
          <w:lang w:eastAsia="ru-RU"/>
        </w:rPr>
        <w:t xml:space="preserve"> </w:t>
      </w:r>
      <w:r w:rsidRPr="00363E46">
        <w:rPr>
          <w:rFonts w:eastAsia="Times New Roman"/>
          <w:sz w:val="28"/>
          <w:szCs w:val="28"/>
          <w:lang w:eastAsia="ru-RU"/>
        </w:rPr>
        <w:t>на территории сельского поселения Усть-Юган</w:t>
      </w:r>
    </w:p>
    <w:p w:rsidR="00124583" w:rsidRPr="00363E46" w:rsidRDefault="00124583" w:rsidP="00705448">
      <w:pPr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7007"/>
        <w:gridCol w:w="2410"/>
        <w:gridCol w:w="4678"/>
      </w:tblGrid>
      <w:tr w:rsidR="004E3747" w:rsidRPr="00363E46" w:rsidTr="00CF15B8">
        <w:trPr>
          <w:tblHeader/>
        </w:trPr>
        <w:tc>
          <w:tcPr>
            <w:tcW w:w="614" w:type="dxa"/>
            <w:shd w:val="clear" w:color="auto" w:fill="auto"/>
            <w:vAlign w:val="center"/>
          </w:tcPr>
          <w:p w:rsidR="004E3747" w:rsidRPr="00363E46" w:rsidRDefault="004E3747" w:rsidP="00D703AC">
            <w:pPr>
              <w:jc w:val="center"/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>№</w:t>
            </w:r>
          </w:p>
        </w:tc>
        <w:tc>
          <w:tcPr>
            <w:tcW w:w="7007" w:type="dxa"/>
            <w:shd w:val="clear" w:color="auto" w:fill="auto"/>
            <w:vAlign w:val="center"/>
          </w:tcPr>
          <w:p w:rsidR="004E3747" w:rsidRPr="00363E46" w:rsidRDefault="004E3747" w:rsidP="00D703AC">
            <w:pPr>
              <w:jc w:val="center"/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747" w:rsidRPr="00363E46" w:rsidRDefault="004E3747" w:rsidP="00D703AC">
            <w:pPr>
              <w:jc w:val="center"/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>Срок</w:t>
            </w:r>
          </w:p>
          <w:p w:rsidR="004E3747" w:rsidRPr="00363E46" w:rsidRDefault="004E3747" w:rsidP="00D703AC">
            <w:pPr>
              <w:jc w:val="center"/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>исполнения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E3747" w:rsidRPr="00363E46" w:rsidRDefault="004E3747" w:rsidP="00D703AC">
            <w:pPr>
              <w:jc w:val="center"/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>Исполнители</w:t>
            </w:r>
          </w:p>
        </w:tc>
      </w:tr>
      <w:tr w:rsidR="004E3747" w:rsidRPr="00363E46" w:rsidTr="00CF15B8">
        <w:trPr>
          <w:tblHeader/>
        </w:trPr>
        <w:tc>
          <w:tcPr>
            <w:tcW w:w="614" w:type="dxa"/>
            <w:shd w:val="clear" w:color="auto" w:fill="auto"/>
          </w:tcPr>
          <w:p w:rsidR="004E3747" w:rsidRPr="00363E46" w:rsidRDefault="004E3747" w:rsidP="004E3747">
            <w:pPr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>1.</w:t>
            </w:r>
          </w:p>
        </w:tc>
        <w:tc>
          <w:tcPr>
            <w:tcW w:w="7007" w:type="dxa"/>
            <w:shd w:val="clear" w:color="auto" w:fill="auto"/>
          </w:tcPr>
          <w:p w:rsidR="004E3747" w:rsidRPr="00363E46" w:rsidRDefault="004E3747" w:rsidP="004E3747">
            <w:pPr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>Определение наличия сил и средств для предупрежд</w:t>
            </w:r>
            <w:r w:rsidRPr="00363E46">
              <w:rPr>
                <w:sz w:val="28"/>
                <w:szCs w:val="28"/>
              </w:rPr>
              <w:t>е</w:t>
            </w:r>
            <w:r w:rsidRPr="00363E46">
              <w:rPr>
                <w:sz w:val="28"/>
                <w:szCs w:val="28"/>
              </w:rPr>
              <w:t>ния и ликвидации чрезвычайных ситуаций на водных объектах и мест массового выхода рыбаков на лед</w:t>
            </w:r>
          </w:p>
        </w:tc>
        <w:tc>
          <w:tcPr>
            <w:tcW w:w="2410" w:type="dxa"/>
            <w:shd w:val="clear" w:color="auto" w:fill="auto"/>
          </w:tcPr>
          <w:p w:rsidR="00271961" w:rsidRPr="00363E46" w:rsidRDefault="00271961" w:rsidP="00271961">
            <w:pPr>
              <w:jc w:val="both"/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>в течение</w:t>
            </w:r>
          </w:p>
          <w:p w:rsidR="00FC0E47" w:rsidRDefault="00271961" w:rsidP="00271961">
            <w:pPr>
              <w:jc w:val="both"/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 xml:space="preserve">сезона с учетом ледовой </w:t>
            </w:r>
          </w:p>
          <w:p w:rsidR="004E3747" w:rsidRPr="00363E46" w:rsidRDefault="00271961" w:rsidP="00271961">
            <w:pPr>
              <w:jc w:val="both"/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>обстановки</w:t>
            </w:r>
          </w:p>
        </w:tc>
        <w:tc>
          <w:tcPr>
            <w:tcW w:w="4678" w:type="dxa"/>
            <w:shd w:val="clear" w:color="auto" w:fill="auto"/>
          </w:tcPr>
          <w:p w:rsidR="00BD73A2" w:rsidRDefault="00E13782" w:rsidP="004E3747">
            <w:pPr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>С</w:t>
            </w:r>
            <w:r w:rsidR="004E3747" w:rsidRPr="00363E46">
              <w:rPr>
                <w:sz w:val="28"/>
                <w:szCs w:val="28"/>
              </w:rPr>
              <w:t>пециалист</w:t>
            </w:r>
            <w:r w:rsidR="00B412C8" w:rsidRPr="00363E46">
              <w:rPr>
                <w:sz w:val="28"/>
                <w:szCs w:val="28"/>
              </w:rPr>
              <w:t xml:space="preserve"> по</w:t>
            </w:r>
            <w:r w:rsidR="005C33E0" w:rsidRPr="00363E46">
              <w:rPr>
                <w:sz w:val="28"/>
                <w:szCs w:val="28"/>
              </w:rPr>
              <w:t xml:space="preserve"> комплексной </w:t>
            </w:r>
          </w:p>
          <w:p w:rsidR="004E3747" w:rsidRPr="00363E46" w:rsidRDefault="005C33E0" w:rsidP="004E3747">
            <w:pPr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>безопасно</w:t>
            </w:r>
            <w:r w:rsidR="00B412C8" w:rsidRPr="00363E46">
              <w:rPr>
                <w:sz w:val="28"/>
                <w:szCs w:val="28"/>
              </w:rPr>
              <w:t>сти</w:t>
            </w:r>
          </w:p>
          <w:p w:rsidR="00B16C43" w:rsidRPr="00363E46" w:rsidRDefault="00B16C43" w:rsidP="004E3747">
            <w:pPr>
              <w:rPr>
                <w:sz w:val="28"/>
                <w:szCs w:val="28"/>
              </w:rPr>
            </w:pPr>
          </w:p>
        </w:tc>
      </w:tr>
      <w:tr w:rsidR="004E3747" w:rsidRPr="00363E46" w:rsidTr="00CF15B8">
        <w:trPr>
          <w:tblHeader/>
        </w:trPr>
        <w:tc>
          <w:tcPr>
            <w:tcW w:w="614" w:type="dxa"/>
            <w:shd w:val="clear" w:color="auto" w:fill="auto"/>
          </w:tcPr>
          <w:p w:rsidR="004E3747" w:rsidRPr="00363E46" w:rsidRDefault="004E3747" w:rsidP="004E3747">
            <w:pPr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>2.</w:t>
            </w:r>
          </w:p>
        </w:tc>
        <w:tc>
          <w:tcPr>
            <w:tcW w:w="7007" w:type="dxa"/>
            <w:shd w:val="clear" w:color="auto" w:fill="auto"/>
          </w:tcPr>
          <w:p w:rsidR="004E3747" w:rsidRPr="00363E46" w:rsidRDefault="004E3747" w:rsidP="004E3747">
            <w:pPr>
              <w:rPr>
                <w:rFonts w:eastAsia="Calibri"/>
                <w:sz w:val="28"/>
                <w:szCs w:val="28"/>
              </w:rPr>
            </w:pPr>
            <w:r w:rsidRPr="00363E46">
              <w:rPr>
                <w:rFonts w:eastAsia="Times New Roman"/>
                <w:sz w:val="28"/>
                <w:szCs w:val="28"/>
                <w:lang w:eastAsia="ru-RU"/>
              </w:rPr>
              <w:t>Выявление неорганизованных ледовых переправ. И</w:t>
            </w:r>
            <w:r w:rsidRPr="00363E46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363E46">
              <w:rPr>
                <w:rFonts w:eastAsia="Times New Roman"/>
                <w:sz w:val="28"/>
                <w:szCs w:val="28"/>
                <w:lang w:eastAsia="ru-RU"/>
              </w:rPr>
              <w:t>формирование комитета гражданской защиты населения о выявленных неорганизованных ледовых переправах</w:t>
            </w:r>
          </w:p>
        </w:tc>
        <w:tc>
          <w:tcPr>
            <w:tcW w:w="2410" w:type="dxa"/>
            <w:shd w:val="clear" w:color="auto" w:fill="auto"/>
          </w:tcPr>
          <w:p w:rsidR="00CF15B8" w:rsidRPr="00363E46" w:rsidRDefault="00CF15B8" w:rsidP="00CF15B8">
            <w:pPr>
              <w:jc w:val="both"/>
              <w:rPr>
                <w:rFonts w:eastAsia="Calibri"/>
                <w:sz w:val="28"/>
                <w:szCs w:val="28"/>
              </w:rPr>
            </w:pPr>
            <w:r w:rsidRPr="00363E46">
              <w:rPr>
                <w:rFonts w:eastAsia="Calibri"/>
                <w:sz w:val="28"/>
                <w:szCs w:val="28"/>
              </w:rPr>
              <w:t>в течение</w:t>
            </w:r>
          </w:p>
          <w:p w:rsidR="00FC0E47" w:rsidRDefault="00CF15B8" w:rsidP="00CF15B8">
            <w:pPr>
              <w:jc w:val="both"/>
              <w:rPr>
                <w:rFonts w:eastAsia="Calibri"/>
                <w:sz w:val="28"/>
                <w:szCs w:val="28"/>
              </w:rPr>
            </w:pPr>
            <w:r w:rsidRPr="00363E46">
              <w:rPr>
                <w:rFonts w:eastAsia="Calibri"/>
                <w:sz w:val="28"/>
                <w:szCs w:val="28"/>
              </w:rPr>
              <w:t xml:space="preserve">сезона с учетом ледовой </w:t>
            </w:r>
          </w:p>
          <w:p w:rsidR="004E3747" w:rsidRPr="00363E46" w:rsidRDefault="00CF15B8" w:rsidP="00CF15B8">
            <w:pPr>
              <w:jc w:val="both"/>
              <w:rPr>
                <w:rFonts w:eastAsia="Calibri"/>
                <w:sz w:val="28"/>
                <w:szCs w:val="28"/>
              </w:rPr>
            </w:pPr>
            <w:r w:rsidRPr="00363E46">
              <w:rPr>
                <w:rFonts w:eastAsia="Calibri"/>
                <w:sz w:val="28"/>
                <w:szCs w:val="28"/>
              </w:rPr>
              <w:t>обстановки</w:t>
            </w:r>
          </w:p>
        </w:tc>
        <w:tc>
          <w:tcPr>
            <w:tcW w:w="4678" w:type="dxa"/>
            <w:shd w:val="clear" w:color="auto" w:fill="auto"/>
          </w:tcPr>
          <w:p w:rsidR="00BD73A2" w:rsidRDefault="005C33E0" w:rsidP="005C33E0">
            <w:pPr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>Специалист</w:t>
            </w:r>
            <w:r w:rsidR="00B412C8" w:rsidRPr="00363E46">
              <w:rPr>
                <w:sz w:val="28"/>
                <w:szCs w:val="28"/>
              </w:rPr>
              <w:t xml:space="preserve"> по</w:t>
            </w:r>
            <w:r w:rsidRPr="00363E46">
              <w:rPr>
                <w:sz w:val="28"/>
                <w:szCs w:val="28"/>
              </w:rPr>
              <w:t xml:space="preserve"> комплексной </w:t>
            </w:r>
          </w:p>
          <w:p w:rsidR="005C33E0" w:rsidRPr="00363E46" w:rsidRDefault="005C33E0" w:rsidP="005C33E0">
            <w:pPr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>безопасно</w:t>
            </w:r>
            <w:r w:rsidR="00B412C8" w:rsidRPr="00363E46">
              <w:rPr>
                <w:sz w:val="28"/>
                <w:szCs w:val="28"/>
              </w:rPr>
              <w:t>сти</w:t>
            </w:r>
          </w:p>
          <w:p w:rsidR="00E13782" w:rsidRPr="00363E46" w:rsidRDefault="00E13782" w:rsidP="00E13782">
            <w:pPr>
              <w:rPr>
                <w:sz w:val="28"/>
                <w:szCs w:val="28"/>
              </w:rPr>
            </w:pPr>
          </w:p>
          <w:p w:rsidR="004E3747" w:rsidRPr="00363E46" w:rsidRDefault="004E3747" w:rsidP="0097708A">
            <w:pPr>
              <w:rPr>
                <w:sz w:val="28"/>
                <w:szCs w:val="28"/>
              </w:rPr>
            </w:pPr>
          </w:p>
        </w:tc>
      </w:tr>
      <w:tr w:rsidR="004E3747" w:rsidRPr="00363E46" w:rsidTr="00CF15B8">
        <w:trPr>
          <w:tblHeader/>
        </w:trPr>
        <w:tc>
          <w:tcPr>
            <w:tcW w:w="614" w:type="dxa"/>
            <w:shd w:val="clear" w:color="auto" w:fill="auto"/>
          </w:tcPr>
          <w:p w:rsidR="004E3747" w:rsidRPr="00363E46" w:rsidRDefault="004E3747" w:rsidP="004E3747">
            <w:pPr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>3.</w:t>
            </w:r>
          </w:p>
        </w:tc>
        <w:tc>
          <w:tcPr>
            <w:tcW w:w="7007" w:type="dxa"/>
            <w:shd w:val="clear" w:color="auto" w:fill="auto"/>
          </w:tcPr>
          <w:p w:rsidR="004E3747" w:rsidRPr="00363E46" w:rsidRDefault="004E3747" w:rsidP="004E3747">
            <w:pPr>
              <w:rPr>
                <w:rFonts w:eastAsia="Calibri"/>
                <w:sz w:val="28"/>
                <w:szCs w:val="28"/>
              </w:rPr>
            </w:pPr>
            <w:r w:rsidRPr="00363E46">
              <w:rPr>
                <w:rFonts w:eastAsia="Times New Roman"/>
                <w:sz w:val="28"/>
                <w:szCs w:val="28"/>
                <w:lang w:eastAsia="ru-RU"/>
              </w:rPr>
              <w:t>Установка на водных объектах знаков, запрещающих переход (переезд), и информационных щитов с прав</w:t>
            </w:r>
            <w:r w:rsidRPr="00363E46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363E46">
              <w:rPr>
                <w:rFonts w:eastAsia="Times New Roman"/>
                <w:sz w:val="28"/>
                <w:szCs w:val="28"/>
                <w:lang w:eastAsia="ru-RU"/>
              </w:rPr>
              <w:t>лами поведения на льду в местах несанкционированн</w:t>
            </w:r>
            <w:r w:rsidRPr="00363E46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363E46">
              <w:rPr>
                <w:rFonts w:eastAsia="Times New Roman"/>
                <w:sz w:val="28"/>
                <w:szCs w:val="28"/>
                <w:lang w:eastAsia="ru-RU"/>
              </w:rPr>
              <w:t>го перехода (переезда) и традиционных местах подле</w:t>
            </w:r>
            <w:r w:rsidRPr="00363E46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Pr="00363E46">
              <w:rPr>
                <w:rFonts w:eastAsia="Times New Roman"/>
                <w:sz w:val="28"/>
                <w:szCs w:val="28"/>
                <w:lang w:eastAsia="ru-RU"/>
              </w:rPr>
              <w:t>ного лова рыбы</w:t>
            </w:r>
          </w:p>
        </w:tc>
        <w:tc>
          <w:tcPr>
            <w:tcW w:w="2410" w:type="dxa"/>
            <w:shd w:val="clear" w:color="auto" w:fill="auto"/>
          </w:tcPr>
          <w:p w:rsidR="004E3747" w:rsidRPr="00363E46" w:rsidRDefault="00CF15B8" w:rsidP="0097708A">
            <w:pPr>
              <w:jc w:val="both"/>
              <w:rPr>
                <w:rFonts w:eastAsia="Calibri"/>
                <w:sz w:val="28"/>
                <w:szCs w:val="28"/>
              </w:rPr>
            </w:pPr>
            <w:r w:rsidRPr="00363E46">
              <w:rPr>
                <w:rFonts w:eastAsia="Calibri"/>
                <w:sz w:val="28"/>
                <w:szCs w:val="28"/>
              </w:rPr>
              <w:t>в течение</w:t>
            </w:r>
          </w:p>
          <w:p w:rsidR="00FC0E47" w:rsidRDefault="00CF15B8" w:rsidP="0097708A">
            <w:pPr>
              <w:jc w:val="both"/>
              <w:rPr>
                <w:rFonts w:eastAsia="Calibri"/>
                <w:sz w:val="28"/>
                <w:szCs w:val="28"/>
              </w:rPr>
            </w:pPr>
            <w:r w:rsidRPr="00363E46">
              <w:rPr>
                <w:rFonts w:eastAsia="Calibri"/>
                <w:sz w:val="28"/>
                <w:szCs w:val="28"/>
              </w:rPr>
              <w:t xml:space="preserve">сезона с учетом ледовой </w:t>
            </w:r>
          </w:p>
          <w:p w:rsidR="00CF15B8" w:rsidRPr="00363E46" w:rsidRDefault="00CF15B8" w:rsidP="0097708A">
            <w:pPr>
              <w:jc w:val="both"/>
              <w:rPr>
                <w:rFonts w:eastAsia="Calibri"/>
                <w:sz w:val="28"/>
                <w:szCs w:val="28"/>
              </w:rPr>
            </w:pPr>
            <w:r w:rsidRPr="00363E46">
              <w:rPr>
                <w:rFonts w:eastAsia="Calibri"/>
                <w:sz w:val="28"/>
                <w:szCs w:val="28"/>
              </w:rPr>
              <w:t>обстановки</w:t>
            </w:r>
          </w:p>
        </w:tc>
        <w:tc>
          <w:tcPr>
            <w:tcW w:w="4678" w:type="dxa"/>
            <w:shd w:val="clear" w:color="auto" w:fill="auto"/>
          </w:tcPr>
          <w:p w:rsidR="00BD73A2" w:rsidRDefault="005C33E0" w:rsidP="00E13782">
            <w:pPr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>Специалист</w:t>
            </w:r>
            <w:r w:rsidR="00B412C8" w:rsidRPr="00363E46">
              <w:rPr>
                <w:sz w:val="28"/>
                <w:szCs w:val="28"/>
              </w:rPr>
              <w:t xml:space="preserve"> по</w:t>
            </w:r>
            <w:r w:rsidRPr="00363E46">
              <w:rPr>
                <w:sz w:val="28"/>
                <w:szCs w:val="28"/>
              </w:rPr>
              <w:t xml:space="preserve"> комплексной </w:t>
            </w:r>
          </w:p>
          <w:p w:rsidR="00E13782" w:rsidRPr="00363E46" w:rsidRDefault="005C33E0" w:rsidP="00E13782">
            <w:pPr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>безопасно</w:t>
            </w:r>
            <w:r w:rsidR="00B412C8" w:rsidRPr="00363E46">
              <w:rPr>
                <w:sz w:val="28"/>
                <w:szCs w:val="28"/>
              </w:rPr>
              <w:t>сти</w:t>
            </w:r>
          </w:p>
          <w:p w:rsidR="0097708A" w:rsidRPr="00363E46" w:rsidRDefault="0097708A" w:rsidP="004E3747">
            <w:pPr>
              <w:rPr>
                <w:sz w:val="28"/>
                <w:szCs w:val="28"/>
              </w:rPr>
            </w:pPr>
          </w:p>
        </w:tc>
      </w:tr>
      <w:tr w:rsidR="004E3747" w:rsidRPr="00363E46" w:rsidTr="00CF15B8">
        <w:trPr>
          <w:tblHeader/>
        </w:trPr>
        <w:tc>
          <w:tcPr>
            <w:tcW w:w="614" w:type="dxa"/>
            <w:shd w:val="clear" w:color="auto" w:fill="auto"/>
          </w:tcPr>
          <w:p w:rsidR="004E3747" w:rsidRPr="00363E46" w:rsidRDefault="004E3747" w:rsidP="004E3747">
            <w:pPr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007" w:type="dxa"/>
            <w:shd w:val="clear" w:color="auto" w:fill="auto"/>
          </w:tcPr>
          <w:p w:rsidR="004E3747" w:rsidRPr="00363E46" w:rsidRDefault="004E3747" w:rsidP="004E3747">
            <w:pPr>
              <w:rPr>
                <w:rFonts w:eastAsia="Calibri"/>
                <w:sz w:val="28"/>
                <w:szCs w:val="28"/>
              </w:rPr>
            </w:pPr>
            <w:r w:rsidRPr="00363E46">
              <w:rPr>
                <w:rFonts w:eastAsia="Times New Roman"/>
                <w:sz w:val="28"/>
                <w:szCs w:val="28"/>
                <w:lang w:eastAsia="ru-RU"/>
              </w:rPr>
              <w:t>Организация проведения профилактической, агитац</w:t>
            </w:r>
            <w:r w:rsidRPr="00363E46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363E46">
              <w:rPr>
                <w:rFonts w:eastAsia="Times New Roman"/>
                <w:sz w:val="28"/>
                <w:szCs w:val="28"/>
                <w:lang w:eastAsia="ru-RU"/>
              </w:rPr>
              <w:t>онно-пропагандистской и разъяснительной работы ср</w:t>
            </w:r>
            <w:r w:rsidRPr="00363E46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363E46">
              <w:rPr>
                <w:rFonts w:eastAsia="Times New Roman"/>
                <w:sz w:val="28"/>
                <w:szCs w:val="28"/>
                <w:lang w:eastAsia="ru-RU"/>
              </w:rPr>
              <w:t>ди населения о мерах безопасности и предупреждения несчастных случаев на водных объектах в зимний пер</w:t>
            </w:r>
            <w:r w:rsidRPr="00363E46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363E46">
              <w:rPr>
                <w:rFonts w:eastAsia="Times New Roman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2410" w:type="dxa"/>
            <w:shd w:val="clear" w:color="auto" w:fill="auto"/>
          </w:tcPr>
          <w:p w:rsidR="004E3747" w:rsidRPr="00363E46" w:rsidRDefault="00B7571F" w:rsidP="004E374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ноябрь 2023</w:t>
            </w:r>
            <w:r w:rsidR="004E3747" w:rsidRPr="00363E46">
              <w:rPr>
                <w:rFonts w:eastAsia="Calibri"/>
                <w:sz w:val="28"/>
                <w:szCs w:val="28"/>
              </w:rPr>
              <w:t>-</w:t>
            </w:r>
          </w:p>
          <w:p w:rsidR="004E3747" w:rsidRPr="00363E46" w:rsidRDefault="004E3747" w:rsidP="00E13782">
            <w:pPr>
              <w:jc w:val="both"/>
              <w:rPr>
                <w:rFonts w:eastAsia="Calibri"/>
                <w:sz w:val="28"/>
                <w:szCs w:val="28"/>
              </w:rPr>
            </w:pPr>
            <w:r w:rsidRPr="00363E46">
              <w:rPr>
                <w:rFonts w:eastAsia="Calibri"/>
                <w:sz w:val="28"/>
                <w:szCs w:val="28"/>
              </w:rPr>
              <w:t>апрель 20</w:t>
            </w:r>
            <w:r w:rsidR="00271961" w:rsidRPr="00363E46">
              <w:rPr>
                <w:rFonts w:eastAsia="Calibri"/>
                <w:sz w:val="28"/>
                <w:szCs w:val="28"/>
              </w:rPr>
              <w:t>2</w:t>
            </w:r>
            <w:r w:rsidR="00B7571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BD73A2" w:rsidRDefault="00B412C8" w:rsidP="005C33E0">
            <w:pPr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 xml:space="preserve">Специалист по </w:t>
            </w:r>
            <w:r w:rsidR="005C33E0" w:rsidRPr="00363E46">
              <w:rPr>
                <w:sz w:val="28"/>
                <w:szCs w:val="28"/>
              </w:rPr>
              <w:t xml:space="preserve">комплексной </w:t>
            </w:r>
          </w:p>
          <w:p w:rsidR="005C33E0" w:rsidRPr="00363E46" w:rsidRDefault="005C33E0" w:rsidP="005C33E0">
            <w:pPr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>безопасно</w:t>
            </w:r>
            <w:r w:rsidR="00B412C8" w:rsidRPr="00363E46">
              <w:rPr>
                <w:sz w:val="28"/>
                <w:szCs w:val="28"/>
              </w:rPr>
              <w:t>сти</w:t>
            </w:r>
          </w:p>
          <w:p w:rsidR="00E13782" w:rsidRPr="00363E46" w:rsidRDefault="00E13782" w:rsidP="00E13782">
            <w:pPr>
              <w:rPr>
                <w:sz w:val="28"/>
                <w:szCs w:val="28"/>
              </w:rPr>
            </w:pPr>
          </w:p>
          <w:p w:rsidR="004E3747" w:rsidRPr="00363E46" w:rsidRDefault="004E3747" w:rsidP="0097708A">
            <w:pPr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 xml:space="preserve"> </w:t>
            </w:r>
          </w:p>
        </w:tc>
      </w:tr>
      <w:tr w:rsidR="0097708A" w:rsidRPr="00363E46" w:rsidTr="00CF15B8">
        <w:trPr>
          <w:tblHeader/>
        </w:trPr>
        <w:tc>
          <w:tcPr>
            <w:tcW w:w="614" w:type="dxa"/>
            <w:shd w:val="clear" w:color="auto" w:fill="auto"/>
          </w:tcPr>
          <w:p w:rsidR="0097708A" w:rsidRPr="00363E46" w:rsidRDefault="0097708A" w:rsidP="004E3747">
            <w:pPr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>5.</w:t>
            </w:r>
          </w:p>
        </w:tc>
        <w:tc>
          <w:tcPr>
            <w:tcW w:w="7007" w:type="dxa"/>
            <w:shd w:val="clear" w:color="auto" w:fill="auto"/>
          </w:tcPr>
          <w:p w:rsidR="00E13782" w:rsidRPr="00363E46" w:rsidRDefault="00E13782" w:rsidP="00E1378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63E46">
              <w:rPr>
                <w:rFonts w:eastAsia="Times New Roman"/>
                <w:sz w:val="28"/>
                <w:szCs w:val="28"/>
                <w:lang w:eastAsia="ru-RU"/>
              </w:rPr>
              <w:t>Проведение совместных патрулирований мест традиц</w:t>
            </w:r>
            <w:r w:rsidRPr="00363E46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363E46">
              <w:rPr>
                <w:rFonts w:eastAsia="Times New Roman"/>
                <w:sz w:val="28"/>
                <w:szCs w:val="28"/>
                <w:lang w:eastAsia="ru-RU"/>
              </w:rPr>
              <w:t xml:space="preserve">онного массового выхода на лед водоемов </w:t>
            </w:r>
          </w:p>
          <w:p w:rsidR="0097708A" w:rsidRPr="00363E46" w:rsidRDefault="00E13782" w:rsidP="00E1378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63E46">
              <w:rPr>
                <w:rFonts w:eastAsia="Times New Roman"/>
                <w:sz w:val="28"/>
                <w:szCs w:val="28"/>
                <w:lang w:eastAsia="ru-RU"/>
              </w:rPr>
              <w:t>с привлечением средств массовой информации, пол</w:t>
            </w:r>
            <w:r w:rsidRPr="00363E46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363E46">
              <w:rPr>
                <w:rFonts w:eastAsia="Times New Roman"/>
                <w:sz w:val="28"/>
                <w:szCs w:val="28"/>
                <w:lang w:eastAsia="ru-RU"/>
              </w:rPr>
              <w:t>ции, федеральной противопожарной службы МЧС Ро</w:t>
            </w:r>
            <w:r w:rsidRPr="00363E46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363E46">
              <w:rPr>
                <w:rFonts w:eastAsia="Times New Roman"/>
                <w:sz w:val="28"/>
                <w:szCs w:val="28"/>
                <w:lang w:eastAsia="ru-RU"/>
              </w:rPr>
              <w:t>сии по ХМАО-Югре, государственных инспекторов ФКУ «Центр ГИМС МЧС России по ХМАО-Югре», представителей общественных организаций</w:t>
            </w:r>
          </w:p>
        </w:tc>
        <w:tc>
          <w:tcPr>
            <w:tcW w:w="2410" w:type="dxa"/>
            <w:shd w:val="clear" w:color="auto" w:fill="auto"/>
          </w:tcPr>
          <w:p w:rsidR="00271961" w:rsidRPr="00363E46" w:rsidRDefault="00B7571F" w:rsidP="0027196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ноябрь 2023</w:t>
            </w:r>
            <w:r w:rsidR="00271961" w:rsidRPr="00363E46">
              <w:rPr>
                <w:rFonts w:eastAsia="Calibri"/>
                <w:sz w:val="28"/>
                <w:szCs w:val="28"/>
              </w:rPr>
              <w:t xml:space="preserve"> -</w:t>
            </w:r>
          </w:p>
          <w:p w:rsidR="0097708A" w:rsidRPr="00363E46" w:rsidRDefault="00271961" w:rsidP="00271961">
            <w:pPr>
              <w:jc w:val="both"/>
              <w:rPr>
                <w:rFonts w:eastAsia="Calibri"/>
                <w:sz w:val="28"/>
                <w:szCs w:val="28"/>
              </w:rPr>
            </w:pPr>
            <w:r w:rsidRPr="00363E46">
              <w:rPr>
                <w:rFonts w:eastAsia="Calibri"/>
                <w:sz w:val="28"/>
                <w:szCs w:val="28"/>
              </w:rPr>
              <w:t>апрель 202</w:t>
            </w:r>
            <w:r w:rsidR="00B7571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BD73A2" w:rsidRDefault="005C33E0" w:rsidP="00E13782">
            <w:pPr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>Специалист</w:t>
            </w:r>
            <w:r w:rsidR="00B412C8" w:rsidRPr="00363E46">
              <w:rPr>
                <w:sz w:val="28"/>
                <w:szCs w:val="28"/>
              </w:rPr>
              <w:t xml:space="preserve"> по</w:t>
            </w:r>
            <w:r w:rsidRPr="00363E46">
              <w:rPr>
                <w:sz w:val="28"/>
                <w:szCs w:val="28"/>
              </w:rPr>
              <w:t xml:space="preserve"> комплексной </w:t>
            </w:r>
          </w:p>
          <w:p w:rsidR="00E13782" w:rsidRPr="00363E46" w:rsidRDefault="005C33E0" w:rsidP="00E13782">
            <w:pPr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>безопасно</w:t>
            </w:r>
            <w:r w:rsidR="00B412C8" w:rsidRPr="00363E46">
              <w:rPr>
                <w:sz w:val="28"/>
                <w:szCs w:val="28"/>
              </w:rPr>
              <w:t>сти</w:t>
            </w:r>
          </w:p>
          <w:p w:rsidR="00E13782" w:rsidRPr="00363E46" w:rsidRDefault="00E13782" w:rsidP="00E13782">
            <w:pPr>
              <w:rPr>
                <w:sz w:val="28"/>
                <w:szCs w:val="28"/>
              </w:rPr>
            </w:pPr>
          </w:p>
          <w:p w:rsidR="0097708A" w:rsidRPr="00363E46" w:rsidRDefault="0097708A" w:rsidP="0097708A">
            <w:pPr>
              <w:rPr>
                <w:sz w:val="28"/>
                <w:szCs w:val="28"/>
              </w:rPr>
            </w:pPr>
          </w:p>
        </w:tc>
      </w:tr>
      <w:tr w:rsidR="004E3747" w:rsidRPr="00363E46" w:rsidTr="00CF15B8">
        <w:trPr>
          <w:tblHeader/>
        </w:trPr>
        <w:tc>
          <w:tcPr>
            <w:tcW w:w="614" w:type="dxa"/>
            <w:shd w:val="clear" w:color="auto" w:fill="auto"/>
          </w:tcPr>
          <w:p w:rsidR="004E3747" w:rsidRPr="00363E46" w:rsidRDefault="00E13782" w:rsidP="004E3747">
            <w:pPr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>6</w:t>
            </w:r>
            <w:r w:rsidR="004E3747" w:rsidRPr="00363E46">
              <w:rPr>
                <w:sz w:val="28"/>
                <w:szCs w:val="28"/>
              </w:rPr>
              <w:t>.</w:t>
            </w:r>
          </w:p>
        </w:tc>
        <w:tc>
          <w:tcPr>
            <w:tcW w:w="7007" w:type="dxa"/>
            <w:shd w:val="clear" w:color="auto" w:fill="auto"/>
          </w:tcPr>
          <w:p w:rsidR="004E3747" w:rsidRPr="00363E46" w:rsidRDefault="004E3747" w:rsidP="004E3747">
            <w:pPr>
              <w:rPr>
                <w:rFonts w:eastAsia="Calibri"/>
                <w:sz w:val="28"/>
                <w:szCs w:val="28"/>
              </w:rPr>
            </w:pPr>
            <w:r w:rsidRPr="00363E46">
              <w:rPr>
                <w:rFonts w:eastAsia="Calibri"/>
                <w:sz w:val="28"/>
                <w:szCs w:val="28"/>
              </w:rPr>
              <w:t>Организация в общеобразовательных учреждениях пр</w:t>
            </w:r>
            <w:r w:rsidRPr="00363E46">
              <w:rPr>
                <w:rFonts w:eastAsia="Calibri"/>
                <w:sz w:val="28"/>
                <w:szCs w:val="28"/>
              </w:rPr>
              <w:t>о</w:t>
            </w:r>
            <w:r w:rsidRPr="00363E46">
              <w:rPr>
                <w:rFonts w:eastAsia="Calibri"/>
                <w:sz w:val="28"/>
                <w:szCs w:val="28"/>
              </w:rPr>
              <w:t>ведения профилактических бесед и занятий по правилам безопасного поведения на льду в периоды ледостава и таяния льда</w:t>
            </w:r>
          </w:p>
        </w:tc>
        <w:tc>
          <w:tcPr>
            <w:tcW w:w="2410" w:type="dxa"/>
            <w:shd w:val="clear" w:color="auto" w:fill="auto"/>
          </w:tcPr>
          <w:p w:rsidR="004E3747" w:rsidRPr="00363E46" w:rsidRDefault="00B7571F" w:rsidP="004E374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ноябрь 2023</w:t>
            </w:r>
            <w:r w:rsidR="004E3747" w:rsidRPr="00363E46">
              <w:rPr>
                <w:rFonts w:eastAsia="Calibri"/>
                <w:sz w:val="28"/>
                <w:szCs w:val="28"/>
              </w:rPr>
              <w:t xml:space="preserve"> -</w:t>
            </w:r>
          </w:p>
          <w:p w:rsidR="004E3747" w:rsidRPr="00363E46" w:rsidRDefault="004E3747" w:rsidP="00E13782">
            <w:pPr>
              <w:jc w:val="both"/>
              <w:rPr>
                <w:rFonts w:eastAsia="Calibri"/>
                <w:sz w:val="28"/>
                <w:szCs w:val="28"/>
              </w:rPr>
            </w:pPr>
            <w:r w:rsidRPr="00363E46">
              <w:rPr>
                <w:rFonts w:eastAsia="Calibri"/>
                <w:sz w:val="28"/>
                <w:szCs w:val="28"/>
              </w:rPr>
              <w:t>апрель 20</w:t>
            </w:r>
            <w:r w:rsidR="00271961" w:rsidRPr="00363E46">
              <w:rPr>
                <w:rFonts w:eastAsia="Calibri"/>
                <w:sz w:val="28"/>
                <w:szCs w:val="28"/>
              </w:rPr>
              <w:t>2</w:t>
            </w:r>
            <w:r w:rsidR="00B7571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4E3747" w:rsidRPr="00363E46" w:rsidRDefault="004E3747" w:rsidP="004E37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4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общеобразовательных учреждений </w:t>
            </w:r>
          </w:p>
        </w:tc>
      </w:tr>
      <w:tr w:rsidR="004E3747" w:rsidRPr="00363E46" w:rsidTr="00CF15B8">
        <w:trPr>
          <w:tblHeader/>
        </w:trPr>
        <w:tc>
          <w:tcPr>
            <w:tcW w:w="614" w:type="dxa"/>
            <w:shd w:val="clear" w:color="auto" w:fill="auto"/>
          </w:tcPr>
          <w:p w:rsidR="004E3747" w:rsidRPr="00363E46" w:rsidRDefault="00E13782" w:rsidP="004E3747">
            <w:pPr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>7</w:t>
            </w:r>
            <w:r w:rsidR="004E3747" w:rsidRPr="00363E46">
              <w:rPr>
                <w:sz w:val="28"/>
                <w:szCs w:val="28"/>
              </w:rPr>
              <w:t>.</w:t>
            </w:r>
          </w:p>
        </w:tc>
        <w:tc>
          <w:tcPr>
            <w:tcW w:w="7007" w:type="dxa"/>
            <w:shd w:val="clear" w:color="auto" w:fill="auto"/>
          </w:tcPr>
          <w:p w:rsidR="004E3747" w:rsidRPr="00363E46" w:rsidRDefault="004E3747" w:rsidP="004E3747">
            <w:pPr>
              <w:rPr>
                <w:rFonts w:eastAsia="Calibri"/>
                <w:sz w:val="28"/>
                <w:szCs w:val="28"/>
              </w:rPr>
            </w:pPr>
            <w:r w:rsidRPr="00363E46">
              <w:rPr>
                <w:rFonts w:eastAsia="Calibri"/>
                <w:sz w:val="28"/>
                <w:szCs w:val="28"/>
              </w:rPr>
              <w:t>Ор</w:t>
            </w:r>
            <w:r w:rsidR="003135BF" w:rsidRPr="00363E46">
              <w:rPr>
                <w:rFonts w:eastAsia="Calibri"/>
                <w:sz w:val="28"/>
                <w:szCs w:val="28"/>
              </w:rPr>
              <w:t>ганизация</w:t>
            </w:r>
            <w:r w:rsidRPr="00363E46">
              <w:rPr>
                <w:rFonts w:eastAsia="Calibri"/>
                <w:sz w:val="28"/>
                <w:szCs w:val="28"/>
              </w:rPr>
              <w:t xml:space="preserve"> информирован</w:t>
            </w:r>
            <w:r w:rsidR="003135BF" w:rsidRPr="00363E46">
              <w:rPr>
                <w:rFonts w:eastAsia="Calibri"/>
                <w:sz w:val="28"/>
                <w:szCs w:val="28"/>
              </w:rPr>
              <w:t>ия</w:t>
            </w:r>
            <w:r w:rsidRPr="00363E46">
              <w:rPr>
                <w:rFonts w:eastAsia="Calibri"/>
                <w:sz w:val="28"/>
                <w:szCs w:val="28"/>
              </w:rPr>
              <w:t xml:space="preserve"> населения по безопасн</w:t>
            </w:r>
            <w:r w:rsidRPr="00363E46">
              <w:rPr>
                <w:rFonts w:eastAsia="Calibri"/>
                <w:sz w:val="28"/>
                <w:szCs w:val="28"/>
              </w:rPr>
              <w:t>о</w:t>
            </w:r>
            <w:r w:rsidRPr="00363E46">
              <w:rPr>
                <w:rFonts w:eastAsia="Calibri"/>
                <w:sz w:val="28"/>
                <w:szCs w:val="28"/>
              </w:rPr>
              <w:t>му поведению на водоемах и оказанию первой помощи, о мероприятиях, проводимых в ходе месячника бе</w:t>
            </w:r>
            <w:r w:rsidRPr="00363E46">
              <w:rPr>
                <w:rFonts w:eastAsia="Calibri"/>
                <w:sz w:val="28"/>
                <w:szCs w:val="28"/>
              </w:rPr>
              <w:t>з</w:t>
            </w:r>
            <w:r w:rsidRPr="00363E46">
              <w:rPr>
                <w:rFonts w:eastAsia="Calibri"/>
                <w:sz w:val="28"/>
                <w:szCs w:val="28"/>
              </w:rPr>
              <w:t xml:space="preserve">опасности на водных объектах, </w:t>
            </w:r>
            <w:r w:rsidR="009B2B2E" w:rsidRPr="00363E46">
              <w:rPr>
                <w:rFonts w:eastAsia="Calibri"/>
                <w:sz w:val="28"/>
                <w:szCs w:val="28"/>
              </w:rPr>
              <w:t>работе ледовых пер</w:t>
            </w:r>
            <w:r w:rsidR="009B2B2E" w:rsidRPr="00363E46">
              <w:rPr>
                <w:rFonts w:eastAsia="Calibri"/>
                <w:sz w:val="28"/>
                <w:szCs w:val="28"/>
              </w:rPr>
              <w:t>е</w:t>
            </w:r>
            <w:r w:rsidR="009B2B2E" w:rsidRPr="00363E46">
              <w:rPr>
                <w:rFonts w:eastAsia="Calibri"/>
                <w:sz w:val="28"/>
                <w:szCs w:val="28"/>
              </w:rPr>
              <w:t>прав и состоянии льда</w:t>
            </w:r>
            <w:r w:rsidRPr="00363E46">
              <w:rPr>
                <w:rFonts w:eastAsia="Calibri"/>
                <w:sz w:val="28"/>
                <w:szCs w:val="28"/>
              </w:rPr>
              <w:t xml:space="preserve"> на официальном сайте админ</w:t>
            </w:r>
            <w:r w:rsidRPr="00363E46">
              <w:rPr>
                <w:rFonts w:eastAsia="Calibri"/>
                <w:sz w:val="28"/>
                <w:szCs w:val="28"/>
              </w:rPr>
              <w:t>и</w:t>
            </w:r>
            <w:r w:rsidRPr="00363E46">
              <w:rPr>
                <w:rFonts w:eastAsia="Calibri"/>
                <w:sz w:val="28"/>
                <w:szCs w:val="28"/>
              </w:rPr>
              <w:t>страции в сети интернет</w:t>
            </w:r>
          </w:p>
        </w:tc>
        <w:tc>
          <w:tcPr>
            <w:tcW w:w="2410" w:type="dxa"/>
            <w:shd w:val="clear" w:color="auto" w:fill="auto"/>
          </w:tcPr>
          <w:p w:rsidR="004E3747" w:rsidRPr="00363E46" w:rsidRDefault="00B7571F" w:rsidP="004E374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ноябрь 2023</w:t>
            </w:r>
            <w:r w:rsidR="004E3747" w:rsidRPr="00363E46">
              <w:rPr>
                <w:rFonts w:eastAsia="Calibri"/>
                <w:sz w:val="28"/>
                <w:szCs w:val="28"/>
              </w:rPr>
              <w:t xml:space="preserve"> -</w:t>
            </w:r>
          </w:p>
          <w:p w:rsidR="004E3747" w:rsidRPr="00363E46" w:rsidRDefault="004E3747" w:rsidP="00E13782">
            <w:pPr>
              <w:jc w:val="both"/>
              <w:rPr>
                <w:rFonts w:eastAsia="Calibri"/>
                <w:sz w:val="28"/>
                <w:szCs w:val="28"/>
              </w:rPr>
            </w:pPr>
            <w:r w:rsidRPr="00363E46">
              <w:rPr>
                <w:rFonts w:eastAsia="Calibri"/>
                <w:sz w:val="28"/>
                <w:szCs w:val="28"/>
              </w:rPr>
              <w:t>апрель 20</w:t>
            </w:r>
            <w:r w:rsidR="00271961" w:rsidRPr="00363E46">
              <w:rPr>
                <w:rFonts w:eastAsia="Calibri"/>
                <w:sz w:val="28"/>
                <w:szCs w:val="28"/>
              </w:rPr>
              <w:t>2</w:t>
            </w:r>
            <w:r w:rsidR="00B7571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BD73A2" w:rsidRDefault="005C33E0" w:rsidP="00E137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46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B412C8" w:rsidRPr="00363E46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363E46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комплексной </w:t>
            </w:r>
          </w:p>
          <w:p w:rsidR="00E13782" w:rsidRPr="00363E46" w:rsidRDefault="005C33E0" w:rsidP="00E137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46">
              <w:rPr>
                <w:rFonts w:ascii="Times New Roman" w:hAnsi="Times New Roman" w:cs="Times New Roman"/>
                <w:sz w:val="28"/>
                <w:szCs w:val="28"/>
              </w:rPr>
              <w:t>безопасно</w:t>
            </w:r>
            <w:r w:rsidR="00B412C8" w:rsidRPr="00363E46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  <w:p w:rsidR="00E13782" w:rsidRPr="00363E46" w:rsidRDefault="00E13782" w:rsidP="00E137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747" w:rsidRPr="00363E46" w:rsidRDefault="004E3747" w:rsidP="004E37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782" w:rsidRPr="00363E46" w:rsidTr="00CF15B8">
        <w:trPr>
          <w:trHeight w:val="1427"/>
          <w:tblHeader/>
        </w:trPr>
        <w:tc>
          <w:tcPr>
            <w:tcW w:w="614" w:type="dxa"/>
            <w:shd w:val="clear" w:color="auto" w:fill="auto"/>
          </w:tcPr>
          <w:p w:rsidR="00E13782" w:rsidRPr="00363E46" w:rsidRDefault="009D04C8" w:rsidP="004E3747">
            <w:pPr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>8</w:t>
            </w:r>
            <w:r w:rsidR="00E13782" w:rsidRPr="00363E46">
              <w:rPr>
                <w:sz w:val="28"/>
                <w:szCs w:val="28"/>
              </w:rPr>
              <w:t>.</w:t>
            </w:r>
          </w:p>
        </w:tc>
        <w:tc>
          <w:tcPr>
            <w:tcW w:w="7007" w:type="dxa"/>
            <w:shd w:val="clear" w:color="auto" w:fill="auto"/>
          </w:tcPr>
          <w:p w:rsidR="00E13782" w:rsidRPr="00363E46" w:rsidRDefault="00E13782" w:rsidP="00E1378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63E46">
              <w:rPr>
                <w:rFonts w:eastAsia="Calibri"/>
                <w:sz w:val="28"/>
                <w:szCs w:val="28"/>
                <w:lang w:eastAsia="en-US"/>
              </w:rPr>
              <w:t>Разработка мероприятий по обеспечению безопасности людей при проведении религиозных и спортивных м</w:t>
            </w:r>
            <w:r w:rsidRPr="00363E46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363E46">
              <w:rPr>
                <w:rFonts w:eastAsia="Calibri"/>
                <w:sz w:val="28"/>
                <w:szCs w:val="28"/>
                <w:lang w:eastAsia="en-US"/>
              </w:rPr>
              <w:t>роприятий на льду водоемов</w:t>
            </w:r>
          </w:p>
        </w:tc>
        <w:tc>
          <w:tcPr>
            <w:tcW w:w="2410" w:type="dxa"/>
            <w:shd w:val="clear" w:color="auto" w:fill="auto"/>
          </w:tcPr>
          <w:p w:rsidR="00E13782" w:rsidRPr="00363E46" w:rsidRDefault="00271961" w:rsidP="00E13782">
            <w:pPr>
              <w:jc w:val="both"/>
              <w:rPr>
                <w:rFonts w:eastAsia="Calibri"/>
                <w:sz w:val="28"/>
                <w:szCs w:val="28"/>
              </w:rPr>
            </w:pPr>
            <w:r w:rsidRPr="00363E46">
              <w:rPr>
                <w:rFonts w:eastAsia="Calibri"/>
                <w:sz w:val="28"/>
                <w:szCs w:val="28"/>
              </w:rPr>
              <w:t xml:space="preserve">в </w:t>
            </w:r>
            <w:r w:rsidR="003135BF" w:rsidRPr="00363E46">
              <w:rPr>
                <w:rFonts w:eastAsia="Calibri"/>
                <w:sz w:val="28"/>
                <w:szCs w:val="28"/>
              </w:rPr>
              <w:t>период пров</w:t>
            </w:r>
            <w:r w:rsidR="003135BF" w:rsidRPr="00363E46">
              <w:rPr>
                <w:rFonts w:eastAsia="Calibri"/>
                <w:sz w:val="28"/>
                <w:szCs w:val="28"/>
              </w:rPr>
              <w:t>е</w:t>
            </w:r>
            <w:r w:rsidR="003135BF" w:rsidRPr="00363E46">
              <w:rPr>
                <w:rFonts w:eastAsia="Calibri"/>
                <w:sz w:val="28"/>
                <w:szCs w:val="28"/>
              </w:rPr>
              <w:t>дения меропри</w:t>
            </w:r>
            <w:r w:rsidR="003135BF" w:rsidRPr="00363E46">
              <w:rPr>
                <w:rFonts w:eastAsia="Calibri"/>
                <w:sz w:val="28"/>
                <w:szCs w:val="28"/>
              </w:rPr>
              <w:t>я</w:t>
            </w:r>
            <w:r w:rsidR="003135BF" w:rsidRPr="00363E46">
              <w:rPr>
                <w:rFonts w:eastAsia="Calibri"/>
                <w:sz w:val="28"/>
                <w:szCs w:val="28"/>
              </w:rPr>
              <w:t>тий</w:t>
            </w:r>
          </w:p>
        </w:tc>
        <w:tc>
          <w:tcPr>
            <w:tcW w:w="4678" w:type="dxa"/>
            <w:shd w:val="clear" w:color="auto" w:fill="auto"/>
          </w:tcPr>
          <w:p w:rsidR="00BD73A2" w:rsidRDefault="005C33E0" w:rsidP="005C33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46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B412C8" w:rsidRPr="00363E46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363E46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комплексной </w:t>
            </w:r>
          </w:p>
          <w:p w:rsidR="005C33E0" w:rsidRPr="00363E46" w:rsidRDefault="005C33E0" w:rsidP="005C33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46">
              <w:rPr>
                <w:rFonts w:ascii="Times New Roman" w:hAnsi="Times New Roman" w:cs="Times New Roman"/>
                <w:sz w:val="28"/>
                <w:szCs w:val="28"/>
              </w:rPr>
              <w:t>безопасно</w:t>
            </w:r>
            <w:r w:rsidR="00B412C8" w:rsidRPr="00363E46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  <w:p w:rsidR="00E13782" w:rsidRPr="00363E46" w:rsidRDefault="00E13782" w:rsidP="00E137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82" w:rsidRPr="00363E46" w:rsidRDefault="00E13782" w:rsidP="004E37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4C8" w:rsidRPr="00363E46" w:rsidTr="00CF15B8">
        <w:trPr>
          <w:tblHeader/>
        </w:trPr>
        <w:tc>
          <w:tcPr>
            <w:tcW w:w="614" w:type="dxa"/>
            <w:shd w:val="clear" w:color="auto" w:fill="auto"/>
          </w:tcPr>
          <w:p w:rsidR="009D04C8" w:rsidRPr="00363E46" w:rsidRDefault="009D04C8" w:rsidP="004E3747">
            <w:pPr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7007" w:type="dxa"/>
            <w:shd w:val="clear" w:color="auto" w:fill="auto"/>
          </w:tcPr>
          <w:p w:rsidR="009D04C8" w:rsidRPr="00363E46" w:rsidRDefault="0025748F" w:rsidP="00E1378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63E46">
              <w:rPr>
                <w:rFonts w:eastAsia="Calibri"/>
                <w:sz w:val="28"/>
                <w:szCs w:val="28"/>
                <w:lang w:eastAsia="en-US"/>
              </w:rPr>
              <w:t>Определение и вынесение на утверждение мест трад</w:t>
            </w:r>
            <w:r w:rsidRPr="00363E46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363E46">
              <w:rPr>
                <w:rFonts w:eastAsia="Calibri"/>
                <w:sz w:val="28"/>
                <w:szCs w:val="28"/>
                <w:lang w:eastAsia="en-US"/>
              </w:rPr>
              <w:t>ционного зимнего купания людей во время правосла</w:t>
            </w:r>
            <w:r w:rsidRPr="00363E46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363E46">
              <w:rPr>
                <w:rFonts w:eastAsia="Calibri"/>
                <w:sz w:val="28"/>
                <w:szCs w:val="28"/>
                <w:lang w:eastAsia="en-US"/>
              </w:rPr>
              <w:t>ного праздника «Крещение Господне» в н</w:t>
            </w:r>
            <w:r w:rsidR="00B7571F">
              <w:rPr>
                <w:rFonts w:eastAsia="Calibri"/>
                <w:sz w:val="28"/>
                <w:szCs w:val="28"/>
                <w:lang w:eastAsia="en-US"/>
              </w:rPr>
              <w:t>очь с 18.01.2024</w:t>
            </w:r>
            <w:r w:rsidRPr="00363E46">
              <w:rPr>
                <w:rFonts w:eastAsia="Calibri"/>
                <w:sz w:val="28"/>
                <w:szCs w:val="28"/>
                <w:lang w:eastAsia="en-US"/>
              </w:rPr>
              <w:t xml:space="preserve"> на 19.01.20</w:t>
            </w:r>
            <w:r w:rsidR="00271961" w:rsidRPr="00363E46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B7571F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D04C8" w:rsidRPr="00363E46" w:rsidRDefault="006F5B15" w:rsidP="00E13782">
            <w:pPr>
              <w:jc w:val="both"/>
              <w:rPr>
                <w:rFonts w:eastAsia="Calibri"/>
                <w:sz w:val="28"/>
                <w:szCs w:val="28"/>
              </w:rPr>
            </w:pPr>
            <w:r w:rsidRPr="00363E46">
              <w:rPr>
                <w:rFonts w:eastAsia="Calibri"/>
                <w:sz w:val="28"/>
                <w:szCs w:val="28"/>
              </w:rPr>
              <w:t xml:space="preserve">15 </w:t>
            </w:r>
            <w:r w:rsidR="0025748F" w:rsidRPr="00363E46">
              <w:rPr>
                <w:rFonts w:eastAsia="Calibri"/>
                <w:sz w:val="28"/>
                <w:szCs w:val="28"/>
              </w:rPr>
              <w:t>января</w:t>
            </w:r>
            <w:r w:rsidR="009D04C8" w:rsidRPr="00363E46">
              <w:rPr>
                <w:rFonts w:eastAsia="Calibri"/>
                <w:sz w:val="28"/>
                <w:szCs w:val="28"/>
              </w:rPr>
              <w:t xml:space="preserve"> 20</w:t>
            </w:r>
            <w:r w:rsidR="00271961" w:rsidRPr="00363E46">
              <w:rPr>
                <w:rFonts w:eastAsia="Calibri"/>
                <w:sz w:val="28"/>
                <w:szCs w:val="28"/>
              </w:rPr>
              <w:t>2</w:t>
            </w:r>
            <w:r w:rsidR="00B7571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BD73A2" w:rsidRDefault="005C33E0" w:rsidP="00E137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46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B412C8" w:rsidRPr="00363E46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363E46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комплексной </w:t>
            </w:r>
          </w:p>
          <w:p w:rsidR="009D04C8" w:rsidRPr="00363E46" w:rsidRDefault="005C33E0" w:rsidP="00E137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46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</w:tr>
      <w:tr w:rsidR="0025748F" w:rsidRPr="00363E46" w:rsidTr="00CF15B8">
        <w:trPr>
          <w:tblHeader/>
        </w:trPr>
        <w:tc>
          <w:tcPr>
            <w:tcW w:w="614" w:type="dxa"/>
            <w:shd w:val="clear" w:color="auto" w:fill="auto"/>
          </w:tcPr>
          <w:p w:rsidR="0025748F" w:rsidRPr="00363E46" w:rsidRDefault="0025748F" w:rsidP="004E3747">
            <w:pPr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>10.</w:t>
            </w:r>
          </w:p>
        </w:tc>
        <w:tc>
          <w:tcPr>
            <w:tcW w:w="7007" w:type="dxa"/>
            <w:shd w:val="clear" w:color="auto" w:fill="auto"/>
          </w:tcPr>
          <w:p w:rsidR="0025748F" w:rsidRPr="00363E46" w:rsidRDefault="0025748F" w:rsidP="00E1378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63E46">
              <w:rPr>
                <w:rFonts w:eastAsia="Calibri"/>
                <w:sz w:val="28"/>
                <w:szCs w:val="28"/>
                <w:lang w:eastAsia="en-US"/>
              </w:rPr>
              <w:t>Разработка и вынесение на утверждение плана мер</w:t>
            </w:r>
            <w:r w:rsidRPr="00363E46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363E46">
              <w:rPr>
                <w:rFonts w:eastAsia="Calibri"/>
                <w:sz w:val="28"/>
                <w:szCs w:val="28"/>
                <w:lang w:eastAsia="en-US"/>
              </w:rPr>
              <w:t>приятий по обеспечению безопасности населения на водны</w:t>
            </w:r>
            <w:r w:rsidR="00271961" w:rsidRPr="00363E46">
              <w:rPr>
                <w:rFonts w:eastAsia="Calibri"/>
                <w:sz w:val="28"/>
                <w:szCs w:val="28"/>
                <w:lang w:eastAsia="en-US"/>
              </w:rPr>
              <w:t>х объек</w:t>
            </w:r>
            <w:r w:rsidR="00B7571F">
              <w:rPr>
                <w:rFonts w:eastAsia="Calibri"/>
                <w:sz w:val="28"/>
                <w:szCs w:val="28"/>
                <w:lang w:eastAsia="en-US"/>
              </w:rPr>
              <w:t>тах в летний период 2024</w:t>
            </w:r>
            <w:r w:rsidRPr="00363E46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</w:tcPr>
          <w:p w:rsidR="0025748F" w:rsidRPr="00363E46" w:rsidRDefault="00B7571F" w:rsidP="0025748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 2024</w:t>
            </w:r>
          </w:p>
          <w:p w:rsidR="0025748F" w:rsidRPr="00363E46" w:rsidRDefault="0025748F" w:rsidP="0025748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D73A2" w:rsidRDefault="0025748F" w:rsidP="00E137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46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B412C8" w:rsidRPr="00363E46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363E46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комплексной </w:t>
            </w:r>
          </w:p>
          <w:p w:rsidR="0025748F" w:rsidRPr="00363E46" w:rsidRDefault="0025748F" w:rsidP="00E137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46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</w:tr>
      <w:tr w:rsidR="006F5B15" w:rsidRPr="00363E46" w:rsidTr="00CF15B8">
        <w:trPr>
          <w:tblHeader/>
        </w:trPr>
        <w:tc>
          <w:tcPr>
            <w:tcW w:w="614" w:type="dxa"/>
            <w:shd w:val="clear" w:color="auto" w:fill="auto"/>
          </w:tcPr>
          <w:p w:rsidR="006F5B15" w:rsidRPr="00363E46" w:rsidRDefault="006F5B15" w:rsidP="004E3747">
            <w:pPr>
              <w:rPr>
                <w:sz w:val="28"/>
                <w:szCs w:val="28"/>
              </w:rPr>
            </w:pPr>
            <w:r w:rsidRPr="00363E46">
              <w:rPr>
                <w:sz w:val="28"/>
                <w:szCs w:val="28"/>
              </w:rPr>
              <w:t>11.</w:t>
            </w:r>
          </w:p>
        </w:tc>
        <w:tc>
          <w:tcPr>
            <w:tcW w:w="7007" w:type="dxa"/>
            <w:shd w:val="clear" w:color="auto" w:fill="auto"/>
          </w:tcPr>
          <w:p w:rsidR="006F5B15" w:rsidRPr="00363E46" w:rsidRDefault="003135BF" w:rsidP="00C1332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63E46">
              <w:rPr>
                <w:rFonts w:eastAsia="Calibri"/>
                <w:sz w:val="28"/>
                <w:szCs w:val="28"/>
                <w:lang w:eastAsia="en-US"/>
              </w:rPr>
              <w:t xml:space="preserve">Рассмотрение результатов </w:t>
            </w:r>
            <w:r w:rsidR="006F5B15" w:rsidRPr="00363E46">
              <w:rPr>
                <w:rFonts w:eastAsia="Calibri"/>
                <w:sz w:val="28"/>
                <w:szCs w:val="28"/>
                <w:lang w:eastAsia="en-US"/>
              </w:rPr>
              <w:t>проведения месячника бе</w:t>
            </w:r>
            <w:r w:rsidR="006F5B15" w:rsidRPr="00363E46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6F5B15" w:rsidRPr="00363E46">
              <w:rPr>
                <w:rFonts w:eastAsia="Calibri"/>
                <w:sz w:val="28"/>
                <w:szCs w:val="28"/>
                <w:lang w:eastAsia="en-US"/>
              </w:rPr>
              <w:t xml:space="preserve">опасности людей на водных объектах </w:t>
            </w:r>
            <w:r w:rsidRPr="00363E46">
              <w:rPr>
                <w:rFonts w:eastAsia="Calibri"/>
                <w:sz w:val="28"/>
                <w:szCs w:val="28"/>
                <w:lang w:eastAsia="en-US"/>
              </w:rPr>
              <w:t>в зимний пе</w:t>
            </w:r>
            <w:r w:rsidR="00FC0E47">
              <w:rPr>
                <w:rFonts w:eastAsia="Calibri"/>
                <w:sz w:val="28"/>
                <w:szCs w:val="28"/>
                <w:lang w:eastAsia="en-US"/>
              </w:rPr>
              <w:t>риод 202</w:t>
            </w:r>
            <w:r w:rsidR="00B7571F">
              <w:rPr>
                <w:rFonts w:eastAsia="Calibri"/>
                <w:sz w:val="28"/>
                <w:szCs w:val="28"/>
                <w:lang w:eastAsia="en-US"/>
              </w:rPr>
              <w:t>3-2024</w:t>
            </w:r>
            <w:r w:rsidRPr="00363E46">
              <w:rPr>
                <w:rFonts w:eastAsia="Calibri"/>
                <w:sz w:val="28"/>
                <w:szCs w:val="28"/>
                <w:lang w:eastAsia="en-US"/>
              </w:rPr>
              <w:t xml:space="preserve"> годов </w:t>
            </w:r>
            <w:r w:rsidR="006F5B15" w:rsidRPr="00363E46">
              <w:rPr>
                <w:rFonts w:eastAsia="Calibri"/>
                <w:sz w:val="28"/>
                <w:szCs w:val="28"/>
                <w:lang w:eastAsia="en-US"/>
              </w:rPr>
              <w:t>на заседании комиссии по предупр</w:t>
            </w:r>
            <w:r w:rsidR="006F5B15" w:rsidRPr="00363E46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6F5B15" w:rsidRPr="00363E46">
              <w:rPr>
                <w:rFonts w:eastAsia="Calibri"/>
                <w:sz w:val="28"/>
                <w:szCs w:val="28"/>
                <w:lang w:eastAsia="en-US"/>
              </w:rPr>
              <w:t>ждению и ликвидации чрезвычайных ситуаций и обе</w:t>
            </w:r>
            <w:r w:rsidR="006F5B15" w:rsidRPr="00363E46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6F5B15" w:rsidRPr="00363E46">
              <w:rPr>
                <w:rFonts w:eastAsia="Calibri"/>
                <w:sz w:val="28"/>
                <w:szCs w:val="28"/>
                <w:lang w:eastAsia="en-US"/>
              </w:rPr>
              <w:t xml:space="preserve">печению пожарной безопасности </w:t>
            </w:r>
            <w:r w:rsidR="00271961" w:rsidRPr="00363E46">
              <w:rPr>
                <w:rFonts w:eastAsia="Calibri"/>
                <w:sz w:val="28"/>
                <w:szCs w:val="28"/>
                <w:lang w:eastAsia="en-US"/>
              </w:rPr>
              <w:t>сельского поселения Усть-Юган</w:t>
            </w:r>
          </w:p>
        </w:tc>
        <w:tc>
          <w:tcPr>
            <w:tcW w:w="2410" w:type="dxa"/>
            <w:shd w:val="clear" w:color="auto" w:fill="auto"/>
          </w:tcPr>
          <w:p w:rsidR="006F5B15" w:rsidRPr="00363E46" w:rsidRDefault="006F5B15" w:rsidP="006F5B15">
            <w:pPr>
              <w:jc w:val="both"/>
              <w:rPr>
                <w:rFonts w:eastAsia="Calibri"/>
                <w:sz w:val="28"/>
                <w:szCs w:val="28"/>
              </w:rPr>
            </w:pPr>
            <w:r w:rsidRPr="00363E46">
              <w:rPr>
                <w:rFonts w:eastAsia="Calibri"/>
                <w:sz w:val="28"/>
                <w:szCs w:val="28"/>
              </w:rPr>
              <w:t>апр</w:t>
            </w:r>
            <w:r w:rsidR="00B7571F">
              <w:rPr>
                <w:rFonts w:eastAsia="Calibri"/>
                <w:sz w:val="28"/>
                <w:szCs w:val="28"/>
              </w:rPr>
              <w:t>ель 2024</w:t>
            </w:r>
          </w:p>
          <w:p w:rsidR="006F5B15" w:rsidRPr="00363E46" w:rsidRDefault="006F5B15" w:rsidP="0025748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F5B15" w:rsidRPr="00363E46" w:rsidRDefault="006F5B15" w:rsidP="00E137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46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поселения; члены комиссии по чрезвычайным ситу</w:t>
            </w:r>
            <w:r w:rsidRPr="00363E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3E46">
              <w:rPr>
                <w:rFonts w:ascii="Times New Roman" w:hAnsi="Times New Roman" w:cs="Times New Roman"/>
                <w:sz w:val="28"/>
                <w:szCs w:val="28"/>
              </w:rPr>
              <w:t>циям и обеспечению пожарной бе</w:t>
            </w:r>
            <w:r w:rsidRPr="00363E4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63E46">
              <w:rPr>
                <w:rFonts w:ascii="Times New Roman" w:hAnsi="Times New Roman" w:cs="Times New Roman"/>
                <w:sz w:val="28"/>
                <w:szCs w:val="28"/>
              </w:rPr>
              <w:t>опасности</w:t>
            </w:r>
          </w:p>
        </w:tc>
      </w:tr>
    </w:tbl>
    <w:p w:rsidR="00124583" w:rsidRPr="00363E46" w:rsidRDefault="00124583" w:rsidP="00705448">
      <w:pPr>
        <w:jc w:val="center"/>
        <w:rPr>
          <w:sz w:val="28"/>
          <w:szCs w:val="28"/>
        </w:rPr>
      </w:pPr>
    </w:p>
    <w:p w:rsidR="004E3747" w:rsidRPr="00363E46" w:rsidRDefault="004E3747" w:rsidP="00705448">
      <w:pPr>
        <w:jc w:val="center"/>
        <w:rPr>
          <w:sz w:val="28"/>
          <w:szCs w:val="28"/>
        </w:rPr>
      </w:pPr>
    </w:p>
    <w:p w:rsidR="004E3747" w:rsidRPr="00363E46" w:rsidRDefault="004E3747" w:rsidP="00705448">
      <w:pPr>
        <w:jc w:val="center"/>
        <w:rPr>
          <w:sz w:val="28"/>
          <w:szCs w:val="28"/>
        </w:rPr>
      </w:pPr>
    </w:p>
    <w:p w:rsidR="004E3747" w:rsidRPr="00363E46" w:rsidRDefault="004E3747" w:rsidP="00705448">
      <w:pPr>
        <w:jc w:val="center"/>
        <w:rPr>
          <w:sz w:val="28"/>
          <w:szCs w:val="28"/>
        </w:rPr>
      </w:pPr>
    </w:p>
    <w:p w:rsidR="004E3747" w:rsidRPr="00363E46" w:rsidRDefault="004E3747" w:rsidP="00705448">
      <w:pPr>
        <w:jc w:val="center"/>
        <w:rPr>
          <w:sz w:val="28"/>
          <w:szCs w:val="28"/>
        </w:rPr>
      </w:pPr>
    </w:p>
    <w:p w:rsidR="004E3747" w:rsidRPr="00363E46" w:rsidRDefault="004E3747" w:rsidP="00705448">
      <w:pPr>
        <w:jc w:val="center"/>
        <w:rPr>
          <w:sz w:val="28"/>
          <w:szCs w:val="28"/>
        </w:rPr>
      </w:pPr>
    </w:p>
    <w:sectPr w:rsidR="004E3747" w:rsidRPr="00363E46" w:rsidSect="005C5A80">
      <w:pgSz w:w="16838" w:h="11906" w:orient="landscape"/>
      <w:pgMar w:top="1134" w:right="1191" w:bottom="851" w:left="1134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64" w:rsidRDefault="005F4C64">
      <w:r>
        <w:separator/>
      </w:r>
    </w:p>
  </w:endnote>
  <w:endnote w:type="continuationSeparator" w:id="0">
    <w:p w:rsidR="005F4C64" w:rsidRDefault="005F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64" w:rsidRDefault="005F4C64">
      <w:r>
        <w:separator/>
      </w:r>
    </w:p>
  </w:footnote>
  <w:footnote w:type="continuationSeparator" w:id="0">
    <w:p w:rsidR="005F4C64" w:rsidRDefault="005F4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7AB" w:rsidRDefault="00ED47AB" w:rsidP="006A2F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47AB" w:rsidRDefault="00ED47A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7AB" w:rsidRPr="00A8679F" w:rsidRDefault="00ED47AB">
    <w:pPr>
      <w:pStyle w:val="a5"/>
      <w:jc w:val="center"/>
      <w:rPr>
        <w:rFonts w:ascii="Arial" w:hAnsi="Arial" w:cs="Arial"/>
        <w:sz w:val="26"/>
        <w:szCs w:val="26"/>
      </w:rPr>
    </w:pPr>
    <w:r w:rsidRPr="00A8679F">
      <w:rPr>
        <w:rFonts w:ascii="Arial" w:hAnsi="Arial" w:cs="Arial"/>
        <w:sz w:val="26"/>
        <w:szCs w:val="26"/>
      </w:rPr>
      <w:fldChar w:fldCharType="begin"/>
    </w:r>
    <w:r w:rsidRPr="00A8679F">
      <w:rPr>
        <w:rFonts w:ascii="Arial" w:hAnsi="Arial" w:cs="Arial"/>
        <w:sz w:val="26"/>
        <w:szCs w:val="26"/>
      </w:rPr>
      <w:instrText>PAGE   \* MERGEFORMAT</w:instrText>
    </w:r>
    <w:r w:rsidRPr="00A8679F">
      <w:rPr>
        <w:rFonts w:ascii="Arial" w:hAnsi="Arial" w:cs="Arial"/>
        <w:sz w:val="26"/>
        <w:szCs w:val="26"/>
      </w:rPr>
      <w:fldChar w:fldCharType="separate"/>
    </w:r>
    <w:r w:rsidR="001422AA">
      <w:rPr>
        <w:rFonts w:ascii="Arial" w:hAnsi="Arial" w:cs="Arial"/>
        <w:noProof/>
        <w:sz w:val="26"/>
        <w:szCs w:val="26"/>
      </w:rPr>
      <w:t>2</w:t>
    </w:r>
    <w:r w:rsidRPr="00A8679F">
      <w:rPr>
        <w:rFonts w:ascii="Arial" w:hAnsi="Arial" w:cs="Arial"/>
        <w:sz w:val="26"/>
        <w:szCs w:val="26"/>
      </w:rPr>
      <w:fldChar w:fldCharType="end"/>
    </w:r>
  </w:p>
  <w:p w:rsidR="00ED47AB" w:rsidRPr="00A8679F" w:rsidRDefault="00ED47AB" w:rsidP="00A8679F">
    <w:pPr>
      <w:pStyle w:val="a5"/>
      <w:jc w:val="center"/>
      <w:rPr>
        <w:rFonts w:ascii="Arial" w:hAnsi="Arial" w:cs="Arial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6E0"/>
    <w:multiLevelType w:val="multilevel"/>
    <w:tmpl w:val="62688AD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1">
    <w:nsid w:val="092A3DF2"/>
    <w:multiLevelType w:val="multilevel"/>
    <w:tmpl w:val="8190016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2">
    <w:nsid w:val="2AC80325"/>
    <w:multiLevelType w:val="hybridMultilevel"/>
    <w:tmpl w:val="E5BACAD0"/>
    <w:lvl w:ilvl="0" w:tplc="EFCE6B7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0D1420"/>
    <w:multiLevelType w:val="multilevel"/>
    <w:tmpl w:val="65EEC8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32E702B3"/>
    <w:multiLevelType w:val="hybridMultilevel"/>
    <w:tmpl w:val="B0646A0C"/>
    <w:lvl w:ilvl="0" w:tplc="0D7211E4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396C2934"/>
    <w:multiLevelType w:val="multilevel"/>
    <w:tmpl w:val="B41641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40A777AF"/>
    <w:multiLevelType w:val="multilevel"/>
    <w:tmpl w:val="7460040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7">
    <w:nsid w:val="4D9F1271"/>
    <w:multiLevelType w:val="multilevel"/>
    <w:tmpl w:val="6958E0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8">
    <w:nsid w:val="5A7218BB"/>
    <w:multiLevelType w:val="multilevel"/>
    <w:tmpl w:val="F404F7E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9">
    <w:nsid w:val="7F1B1242"/>
    <w:multiLevelType w:val="hybridMultilevel"/>
    <w:tmpl w:val="D41CC24C"/>
    <w:lvl w:ilvl="0" w:tplc="6CFA4E94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DE"/>
    <w:rsid w:val="000013CD"/>
    <w:rsid w:val="000062D4"/>
    <w:rsid w:val="000240E9"/>
    <w:rsid w:val="00027822"/>
    <w:rsid w:val="00062DD4"/>
    <w:rsid w:val="000A585B"/>
    <w:rsid w:val="000B2659"/>
    <w:rsid w:val="000B6B6B"/>
    <w:rsid w:val="000C7945"/>
    <w:rsid w:val="000E4287"/>
    <w:rsid w:val="000E7FAC"/>
    <w:rsid w:val="000F7942"/>
    <w:rsid w:val="001101DE"/>
    <w:rsid w:val="00124583"/>
    <w:rsid w:val="001422AA"/>
    <w:rsid w:val="00144B5F"/>
    <w:rsid w:val="00154240"/>
    <w:rsid w:val="00182165"/>
    <w:rsid w:val="001825E5"/>
    <w:rsid w:val="001B2A32"/>
    <w:rsid w:val="001D2788"/>
    <w:rsid w:val="001E6B11"/>
    <w:rsid w:val="00214D08"/>
    <w:rsid w:val="0023247F"/>
    <w:rsid w:val="0025748F"/>
    <w:rsid w:val="00260840"/>
    <w:rsid w:val="0026614C"/>
    <w:rsid w:val="00271961"/>
    <w:rsid w:val="002873F5"/>
    <w:rsid w:val="002B4EA1"/>
    <w:rsid w:val="002B79D2"/>
    <w:rsid w:val="002C6EDC"/>
    <w:rsid w:val="003135BF"/>
    <w:rsid w:val="00317925"/>
    <w:rsid w:val="00337D8D"/>
    <w:rsid w:val="00345BED"/>
    <w:rsid w:val="00363E46"/>
    <w:rsid w:val="003738AC"/>
    <w:rsid w:val="00395A71"/>
    <w:rsid w:val="003C0ECE"/>
    <w:rsid w:val="003C7052"/>
    <w:rsid w:val="003D2350"/>
    <w:rsid w:val="003E4DD1"/>
    <w:rsid w:val="003F11F7"/>
    <w:rsid w:val="00414554"/>
    <w:rsid w:val="00417301"/>
    <w:rsid w:val="00427779"/>
    <w:rsid w:val="00447DC5"/>
    <w:rsid w:val="004606BE"/>
    <w:rsid w:val="00483C40"/>
    <w:rsid w:val="0049159B"/>
    <w:rsid w:val="004A2B83"/>
    <w:rsid w:val="004B2E26"/>
    <w:rsid w:val="004B3A2B"/>
    <w:rsid w:val="004B71F5"/>
    <w:rsid w:val="004E3747"/>
    <w:rsid w:val="004E5940"/>
    <w:rsid w:val="004F7F04"/>
    <w:rsid w:val="005159D0"/>
    <w:rsid w:val="00525DDD"/>
    <w:rsid w:val="005315B0"/>
    <w:rsid w:val="00560BB7"/>
    <w:rsid w:val="005775EA"/>
    <w:rsid w:val="005C16DC"/>
    <w:rsid w:val="005C33E0"/>
    <w:rsid w:val="005C5A80"/>
    <w:rsid w:val="005C66CD"/>
    <w:rsid w:val="005F4C64"/>
    <w:rsid w:val="005F6049"/>
    <w:rsid w:val="00641D9A"/>
    <w:rsid w:val="00650F4B"/>
    <w:rsid w:val="006739BB"/>
    <w:rsid w:val="006A2F5B"/>
    <w:rsid w:val="006A65E8"/>
    <w:rsid w:val="006B37E8"/>
    <w:rsid w:val="006D2953"/>
    <w:rsid w:val="006F5B15"/>
    <w:rsid w:val="00705448"/>
    <w:rsid w:val="00723156"/>
    <w:rsid w:val="00723EEA"/>
    <w:rsid w:val="007269ED"/>
    <w:rsid w:val="007457BF"/>
    <w:rsid w:val="00751BA6"/>
    <w:rsid w:val="007607C9"/>
    <w:rsid w:val="00763699"/>
    <w:rsid w:val="007751AF"/>
    <w:rsid w:val="007767D6"/>
    <w:rsid w:val="0078053F"/>
    <w:rsid w:val="00786081"/>
    <w:rsid w:val="007A6C56"/>
    <w:rsid w:val="007F0D4B"/>
    <w:rsid w:val="007F585D"/>
    <w:rsid w:val="00823E01"/>
    <w:rsid w:val="00825291"/>
    <w:rsid w:val="008317D0"/>
    <w:rsid w:val="00831819"/>
    <w:rsid w:val="00856AFE"/>
    <w:rsid w:val="00883A90"/>
    <w:rsid w:val="00896082"/>
    <w:rsid w:val="008A7AFB"/>
    <w:rsid w:val="008C2DE9"/>
    <w:rsid w:val="008E6866"/>
    <w:rsid w:val="008F1CB5"/>
    <w:rsid w:val="008F2228"/>
    <w:rsid w:val="008F42A9"/>
    <w:rsid w:val="008F5086"/>
    <w:rsid w:val="008F570C"/>
    <w:rsid w:val="009205B6"/>
    <w:rsid w:val="009237FD"/>
    <w:rsid w:val="0094389C"/>
    <w:rsid w:val="009505FA"/>
    <w:rsid w:val="0097708A"/>
    <w:rsid w:val="00997543"/>
    <w:rsid w:val="009B2B2E"/>
    <w:rsid w:val="009B2B68"/>
    <w:rsid w:val="009D04C8"/>
    <w:rsid w:val="009D31F1"/>
    <w:rsid w:val="009E30E6"/>
    <w:rsid w:val="00A07A5A"/>
    <w:rsid w:val="00A35099"/>
    <w:rsid w:val="00A403A6"/>
    <w:rsid w:val="00A50F12"/>
    <w:rsid w:val="00A55032"/>
    <w:rsid w:val="00A8679F"/>
    <w:rsid w:val="00AA2105"/>
    <w:rsid w:val="00AE5342"/>
    <w:rsid w:val="00AF3C3D"/>
    <w:rsid w:val="00B121E2"/>
    <w:rsid w:val="00B16C43"/>
    <w:rsid w:val="00B412C8"/>
    <w:rsid w:val="00B67BC0"/>
    <w:rsid w:val="00B7571F"/>
    <w:rsid w:val="00BA3336"/>
    <w:rsid w:val="00BB5368"/>
    <w:rsid w:val="00BC745F"/>
    <w:rsid w:val="00BD078D"/>
    <w:rsid w:val="00BD73A2"/>
    <w:rsid w:val="00BF79B6"/>
    <w:rsid w:val="00C06D01"/>
    <w:rsid w:val="00C126AE"/>
    <w:rsid w:val="00C13325"/>
    <w:rsid w:val="00C1694F"/>
    <w:rsid w:val="00C17C08"/>
    <w:rsid w:val="00C60ADD"/>
    <w:rsid w:val="00C83AFA"/>
    <w:rsid w:val="00C906D3"/>
    <w:rsid w:val="00CA242D"/>
    <w:rsid w:val="00CA48C7"/>
    <w:rsid w:val="00CB21B5"/>
    <w:rsid w:val="00CC059E"/>
    <w:rsid w:val="00CC1EA2"/>
    <w:rsid w:val="00CC21B3"/>
    <w:rsid w:val="00CF15B8"/>
    <w:rsid w:val="00CF2532"/>
    <w:rsid w:val="00D07D18"/>
    <w:rsid w:val="00D23B4F"/>
    <w:rsid w:val="00D65160"/>
    <w:rsid w:val="00D67BAB"/>
    <w:rsid w:val="00D703AC"/>
    <w:rsid w:val="00D7518A"/>
    <w:rsid w:val="00D9229C"/>
    <w:rsid w:val="00D969D0"/>
    <w:rsid w:val="00DE1347"/>
    <w:rsid w:val="00DF28EE"/>
    <w:rsid w:val="00E00764"/>
    <w:rsid w:val="00E13782"/>
    <w:rsid w:val="00E27211"/>
    <w:rsid w:val="00E40D76"/>
    <w:rsid w:val="00E45BA9"/>
    <w:rsid w:val="00E66F02"/>
    <w:rsid w:val="00E7695D"/>
    <w:rsid w:val="00E80F3C"/>
    <w:rsid w:val="00E95429"/>
    <w:rsid w:val="00EB48E6"/>
    <w:rsid w:val="00EB5211"/>
    <w:rsid w:val="00ED47AB"/>
    <w:rsid w:val="00ED79E4"/>
    <w:rsid w:val="00EE3EB1"/>
    <w:rsid w:val="00EF0250"/>
    <w:rsid w:val="00F16C7A"/>
    <w:rsid w:val="00F325CC"/>
    <w:rsid w:val="00F41073"/>
    <w:rsid w:val="00F60CB1"/>
    <w:rsid w:val="00FC0E47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DE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C16DC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5C16DC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4A2B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CB21B5"/>
    <w:pPr>
      <w:tabs>
        <w:tab w:val="center" w:pos="4677"/>
        <w:tab w:val="right" w:pos="9355"/>
      </w:tabs>
    </w:pPr>
    <w:rPr>
      <w:lang w:val="x-none"/>
    </w:rPr>
  </w:style>
  <w:style w:type="character" w:styleId="a7">
    <w:name w:val="page number"/>
    <w:basedOn w:val="a0"/>
    <w:rsid w:val="00CB21B5"/>
  </w:style>
  <w:style w:type="paragraph" w:styleId="a8">
    <w:name w:val="footer"/>
    <w:basedOn w:val="a"/>
    <w:link w:val="a9"/>
    <w:rsid w:val="00A403A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A403A6"/>
    <w:rPr>
      <w:rFonts w:eastAsia="SimSun"/>
      <w:lang w:eastAsia="zh-CN"/>
    </w:rPr>
  </w:style>
  <w:style w:type="character" w:customStyle="1" w:styleId="a6">
    <w:name w:val="Верхний колонтитул Знак"/>
    <w:link w:val="a5"/>
    <w:uiPriority w:val="99"/>
    <w:rsid w:val="00A8679F"/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DE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C16DC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5C16DC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4A2B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CB21B5"/>
    <w:pPr>
      <w:tabs>
        <w:tab w:val="center" w:pos="4677"/>
        <w:tab w:val="right" w:pos="9355"/>
      </w:tabs>
    </w:pPr>
    <w:rPr>
      <w:lang w:val="x-none"/>
    </w:rPr>
  </w:style>
  <w:style w:type="character" w:styleId="a7">
    <w:name w:val="page number"/>
    <w:basedOn w:val="a0"/>
    <w:rsid w:val="00CB21B5"/>
  </w:style>
  <w:style w:type="paragraph" w:styleId="a8">
    <w:name w:val="footer"/>
    <w:basedOn w:val="a"/>
    <w:link w:val="a9"/>
    <w:rsid w:val="00A403A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A403A6"/>
    <w:rPr>
      <w:rFonts w:eastAsia="SimSun"/>
      <w:lang w:eastAsia="zh-CN"/>
    </w:rPr>
  </w:style>
  <w:style w:type="character" w:customStyle="1" w:styleId="a6">
    <w:name w:val="Верхний колонтитул Знак"/>
    <w:link w:val="a5"/>
    <w:uiPriority w:val="99"/>
    <w:rsid w:val="00A8679F"/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56F0B3BB3A43C2164E7107F740AEB5857F3291299AFDFF20E7EB447588CA7E19fD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56F0B3BB3A43C2164E6F0AE12CF9BA82706A9F2197F4A17DB8B0192281C029DABF0A98720EBFCE1Bf9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56F0B3BB3A43C2164E6F0AE12CF9BA82706A9D2896F4A17DB8B0192281C029DABF0A19f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8996D-C3C1-4FCD-B564-40AED506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5492</CharactersWithSpaces>
  <SharedDoc>false</SharedDoc>
  <HLinks>
    <vt:vector size="18" baseType="variant">
      <vt:variant>
        <vt:i4>2162793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consultantplus://offline/ref=B256F0B3BB3A43C2164E7107F740AEB5857F3291299AFDFF20E7EB447588CA7E19fDG</vt:lpwstr>
      </vt:variant>
      <vt:variant>
        <vt:lpwstr/>
      </vt:variant>
      <vt:variant>
        <vt:i4>2687026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consultantplus://offline/ref=B256F0B3BB3A43C2164E6F0AE12CF9BA82706A9F2197F4A17DB8B0192281C029DABF0A98720EBFCE1Bf9G</vt:lpwstr>
      </vt:variant>
      <vt:variant>
        <vt:lpwstr/>
      </vt:variant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consultantplus://offline/ref=B256F0B3BB3A43C2164E6F0AE12CF9BA82706A9D2896F4A17DB8B0192281C029DABF0A19fBG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2023-11-09T04:27:00Z</cp:lastPrinted>
  <dcterms:created xsi:type="dcterms:W3CDTF">2023-11-03T06:03:00Z</dcterms:created>
  <dcterms:modified xsi:type="dcterms:W3CDTF">2023-11-09T04:27:00Z</dcterms:modified>
</cp:coreProperties>
</file>